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7623" w:rsidRPr="00CC5233" w:rsidRDefault="00707623" w:rsidP="0085055E">
      <w:pPr>
        <w:pStyle w:val="a7"/>
        <w:spacing w:after="0"/>
        <w:ind w:left="3540" w:firstLine="708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</w:p>
    <w:p w:rsidR="00707623" w:rsidRDefault="00707623" w:rsidP="00A15518">
      <w:pPr>
        <w:pStyle w:val="a7"/>
        <w:spacing w:after="0"/>
        <w:rPr>
          <w:rFonts w:ascii="Times New Roman" w:hAnsi="Times New Roman" w:cs="Times New Roman"/>
          <w:b/>
          <w:bCs/>
          <w:lang w:val="ru-RU"/>
        </w:rPr>
      </w:pPr>
    </w:p>
    <w:p w:rsidR="00707623" w:rsidRPr="00A15518" w:rsidRDefault="00707623" w:rsidP="00A15518">
      <w:pPr>
        <w:pStyle w:val="a7"/>
        <w:spacing w:after="0"/>
        <w:rPr>
          <w:rFonts w:ascii="Times New Roman" w:hAnsi="Times New Roman" w:cs="Times New Roman"/>
          <w:b/>
          <w:bCs/>
          <w:lang w:val="ru-RU"/>
        </w:rPr>
      </w:pPr>
      <w:r w:rsidRPr="00A15518">
        <w:rPr>
          <w:rFonts w:ascii="Times New Roman" w:hAnsi="Times New Roman" w:cs="Times New Roman"/>
          <w:b/>
          <w:bCs/>
          <w:lang w:val="ru-RU"/>
        </w:rPr>
        <w:t>Н А Р Е Д Б А</w:t>
      </w:r>
    </w:p>
    <w:p w:rsidR="00707623" w:rsidRPr="00A15518" w:rsidRDefault="00707623" w:rsidP="00A15518">
      <w:pPr>
        <w:pStyle w:val="a7"/>
        <w:spacing w:after="0"/>
        <w:rPr>
          <w:rFonts w:ascii="Times New Roman" w:hAnsi="Times New Roman" w:cs="Times New Roman"/>
          <w:b/>
          <w:bCs/>
          <w:lang w:val="bg-BG"/>
        </w:rPr>
      </w:pPr>
      <w:r w:rsidRPr="00A15518">
        <w:rPr>
          <w:rFonts w:ascii="Times New Roman" w:hAnsi="Times New Roman" w:cs="Times New Roman"/>
          <w:b/>
          <w:bCs/>
          <w:lang w:val="ru-RU"/>
        </w:rPr>
        <w:t>за управ</w:t>
      </w:r>
      <w:r>
        <w:rPr>
          <w:rFonts w:ascii="Times New Roman" w:hAnsi="Times New Roman" w:cs="Times New Roman"/>
          <w:b/>
          <w:bCs/>
          <w:lang w:val="ru-RU"/>
        </w:rPr>
        <w:t xml:space="preserve">ление на горските територии - собственост на </w:t>
      </w:r>
      <w:r>
        <w:rPr>
          <w:rFonts w:ascii="Times New Roman" w:hAnsi="Times New Roman" w:cs="Times New Roman"/>
          <w:b/>
          <w:bCs/>
          <w:lang w:val="bg-BG"/>
        </w:rPr>
        <w:t>О</w:t>
      </w:r>
      <w:r w:rsidRPr="00A15518">
        <w:rPr>
          <w:rFonts w:ascii="Times New Roman" w:hAnsi="Times New Roman" w:cs="Times New Roman"/>
          <w:b/>
          <w:bCs/>
          <w:lang w:val="ru-RU"/>
        </w:rPr>
        <w:t xml:space="preserve">бщина </w:t>
      </w:r>
      <w:r>
        <w:rPr>
          <w:rFonts w:ascii="Times New Roman" w:hAnsi="Times New Roman" w:cs="Times New Roman"/>
          <w:b/>
          <w:bCs/>
          <w:lang w:val="ru-RU"/>
        </w:rPr>
        <w:t>Рудозем</w:t>
      </w:r>
    </w:p>
    <w:p w:rsidR="00707623" w:rsidRPr="00A15518" w:rsidRDefault="00707623" w:rsidP="00A15518">
      <w:pPr>
        <w:pStyle w:val="a7"/>
        <w:spacing w:after="0"/>
        <w:rPr>
          <w:rFonts w:ascii="Times New Roman" w:hAnsi="Times New Roman" w:cs="Times New Roman"/>
          <w:lang w:val="ru-RU"/>
        </w:rPr>
      </w:pPr>
    </w:p>
    <w:p w:rsidR="00707623" w:rsidRPr="00A15518" w:rsidRDefault="00707623" w:rsidP="00A15518">
      <w:pPr>
        <w:pStyle w:val="a7"/>
        <w:spacing w:after="0"/>
        <w:rPr>
          <w:rFonts w:ascii="Times New Roman" w:hAnsi="Times New Roman" w:cs="Times New Roman"/>
          <w:b/>
          <w:bCs/>
          <w:lang w:val="ru-RU"/>
        </w:rPr>
      </w:pPr>
      <w:r w:rsidRPr="00A15518">
        <w:rPr>
          <w:rFonts w:ascii="Times New Roman" w:hAnsi="Times New Roman" w:cs="Times New Roman"/>
          <w:b/>
          <w:bCs/>
          <w:lang w:val="ru-RU"/>
        </w:rPr>
        <w:t>Глава първа</w:t>
      </w:r>
    </w:p>
    <w:p w:rsidR="00707623" w:rsidRPr="00A15518" w:rsidRDefault="00707623" w:rsidP="00A15518">
      <w:pPr>
        <w:pStyle w:val="a7"/>
        <w:spacing w:after="0"/>
        <w:rPr>
          <w:rFonts w:ascii="Times New Roman" w:hAnsi="Times New Roman" w:cs="Times New Roman"/>
          <w:b/>
          <w:bCs/>
          <w:lang w:val="bg-BG"/>
        </w:rPr>
      </w:pPr>
      <w:r w:rsidRPr="00A15518">
        <w:rPr>
          <w:rFonts w:ascii="Times New Roman" w:hAnsi="Times New Roman" w:cs="Times New Roman"/>
          <w:b/>
          <w:bCs/>
          <w:lang w:val="ru-RU"/>
        </w:rPr>
        <w:t>ОБЩИ ПОЛОЖЕНИЯ</w:t>
      </w:r>
    </w:p>
    <w:p w:rsidR="00707623" w:rsidRPr="00A15518" w:rsidRDefault="00707623" w:rsidP="00A15518">
      <w:pPr>
        <w:pStyle w:val="a7"/>
        <w:spacing w:after="0"/>
        <w:jc w:val="both"/>
        <w:rPr>
          <w:rFonts w:ascii="Times New Roman" w:hAnsi="Times New Roman" w:cs="Times New Roman"/>
          <w:lang w:val="ru-RU"/>
        </w:rPr>
      </w:pP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b/>
          <w:bCs/>
          <w:lang w:val="ru-RU"/>
        </w:rPr>
        <w:t>Чл.1</w:t>
      </w:r>
      <w:r w:rsidRPr="00A15518">
        <w:rPr>
          <w:rFonts w:ascii="Times New Roman" w:hAnsi="Times New Roman" w:cs="Times New Roman"/>
          <w:lang w:val="ru-RU"/>
        </w:rPr>
        <w:t xml:space="preserve"> Тази наредба се създава на основание чл.181, ал.6 от Закона за горите</w:t>
      </w:r>
      <w:r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bg-BG"/>
        </w:rPr>
        <w:t>и</w:t>
      </w:r>
      <w:r w:rsidRPr="00A15518">
        <w:rPr>
          <w:rFonts w:ascii="Times New Roman" w:hAnsi="Times New Roman" w:cs="Times New Roman"/>
          <w:lang w:val="ru-RU"/>
        </w:rPr>
        <w:t xml:space="preserve"> чл.2</w:t>
      </w:r>
      <w:r>
        <w:rPr>
          <w:rFonts w:ascii="Times New Roman" w:hAnsi="Times New Roman" w:cs="Times New Roman"/>
          <w:lang w:val="ru-RU"/>
        </w:rPr>
        <w:t>1</w:t>
      </w:r>
      <w:r w:rsidRPr="00A15518">
        <w:rPr>
          <w:rFonts w:ascii="Times New Roman" w:hAnsi="Times New Roman" w:cs="Times New Roman"/>
          <w:lang w:val="ru-RU"/>
        </w:rPr>
        <w:t>, ал</w:t>
      </w:r>
      <w:r>
        <w:rPr>
          <w:rFonts w:ascii="Times New Roman" w:hAnsi="Times New Roman" w:cs="Times New Roman"/>
          <w:lang w:val="bg-BG"/>
        </w:rPr>
        <w:t>.</w:t>
      </w:r>
      <w:r w:rsidRPr="00A15518">
        <w:rPr>
          <w:rFonts w:ascii="Times New Roman" w:hAnsi="Times New Roman" w:cs="Times New Roman"/>
          <w:lang w:val="ru-RU"/>
        </w:rPr>
        <w:t xml:space="preserve"> 2 от ЗМСМА</w:t>
      </w:r>
      <w:r>
        <w:rPr>
          <w:rFonts w:ascii="Times New Roman" w:hAnsi="Times New Roman" w:cs="Times New Roman"/>
          <w:lang w:val="ru-RU"/>
        </w:rPr>
        <w:t xml:space="preserve"> </w:t>
      </w:r>
      <w:r w:rsidRPr="00A15518">
        <w:rPr>
          <w:rFonts w:ascii="Times New Roman" w:hAnsi="Times New Roman" w:cs="Times New Roman"/>
          <w:lang w:val="ru-RU"/>
        </w:rPr>
        <w:t>.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b/>
          <w:bCs/>
          <w:lang w:val="ru-RU"/>
        </w:rPr>
        <w:t>Чл.2</w:t>
      </w:r>
      <w:r w:rsidRPr="00A15518">
        <w:rPr>
          <w:rFonts w:ascii="Times New Roman" w:hAnsi="Times New Roman" w:cs="Times New Roman"/>
          <w:lang w:val="ru-RU"/>
        </w:rPr>
        <w:t>. Общинските горски територии са основно национално и общинско богатство, което се ползва от особената закрила на държавата, общината и местната общност.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b/>
          <w:bCs/>
          <w:lang w:val="ru-RU"/>
        </w:rPr>
        <w:t>Чл.3.</w:t>
      </w:r>
      <w:r w:rsidRPr="00A15518">
        <w:rPr>
          <w:rFonts w:ascii="Times New Roman" w:hAnsi="Times New Roman" w:cs="Times New Roman"/>
          <w:lang w:val="ru-RU"/>
        </w:rPr>
        <w:t xml:space="preserve"> Организацията по управлението на горски територии се осъществява от Кмета на общината.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b/>
          <w:bCs/>
          <w:lang w:val="ru-RU"/>
        </w:rPr>
        <w:t>Чл.4.</w:t>
      </w:r>
      <w:r w:rsidRPr="00A15518">
        <w:rPr>
          <w:rFonts w:ascii="Times New Roman" w:hAnsi="Times New Roman" w:cs="Times New Roman"/>
          <w:lang w:val="ru-RU"/>
        </w:rPr>
        <w:t xml:space="preserve"> Гори и Горски територии са площите от землището на общината, отговарящи на условията на Чл.2 от Закона за горите.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b/>
          <w:bCs/>
          <w:lang w:val="ru-RU"/>
        </w:rPr>
        <w:t>Чл.5.</w:t>
      </w:r>
      <w:r w:rsidRPr="00A15518">
        <w:rPr>
          <w:rFonts w:ascii="Times New Roman" w:hAnsi="Times New Roman" w:cs="Times New Roman"/>
          <w:lang w:val="ru-RU"/>
        </w:rPr>
        <w:t xml:space="preserve"> Горските територии на общината изпълняват следните основни функции: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lang w:val="ru-RU"/>
        </w:rPr>
        <w:t>1. защита на почвите, водните ресурси и чистотата на въздуха;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lang w:val="ru-RU"/>
        </w:rPr>
        <w:t xml:space="preserve">2. поддържане на биологичното разнообразие на горските екосистеми; 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lang w:val="ru-RU"/>
        </w:rPr>
        <w:t>3. осигуряване на социални, образователни, научни, ландшафтни и рекреационни  ползи за обществото;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lang w:val="ru-RU"/>
        </w:rPr>
        <w:t xml:space="preserve">4. защита на природното и културното наследство;  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bg-BG"/>
        </w:rPr>
        <w:t xml:space="preserve">5. </w:t>
      </w:r>
      <w:r w:rsidRPr="00A15518">
        <w:rPr>
          <w:rFonts w:ascii="Times New Roman" w:hAnsi="Times New Roman" w:cs="Times New Roman"/>
          <w:lang w:val="ru-RU"/>
        </w:rPr>
        <w:t>производство на дървесни и недървесни горски продукти;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6. </w:t>
      </w:r>
      <w:r w:rsidRPr="00A15518">
        <w:rPr>
          <w:rFonts w:ascii="Times New Roman" w:hAnsi="Times New Roman" w:cs="Times New Roman"/>
          <w:lang w:val="ru-RU"/>
        </w:rPr>
        <w:t>регулиране на климата и усвояване на въглерода.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</w:p>
    <w:p w:rsidR="00707623" w:rsidRPr="00A15518" w:rsidRDefault="00707623" w:rsidP="00A15518">
      <w:pPr>
        <w:pStyle w:val="a7"/>
        <w:spacing w:after="0"/>
        <w:rPr>
          <w:rFonts w:ascii="Times New Roman" w:hAnsi="Times New Roman" w:cs="Times New Roman"/>
          <w:b/>
          <w:bCs/>
          <w:lang w:val="ru-RU"/>
        </w:rPr>
      </w:pPr>
      <w:r w:rsidRPr="00A15518">
        <w:rPr>
          <w:rFonts w:ascii="Times New Roman" w:hAnsi="Times New Roman" w:cs="Times New Roman"/>
          <w:b/>
          <w:bCs/>
          <w:lang w:val="ru-RU"/>
        </w:rPr>
        <w:t>Раздел</w:t>
      </w:r>
      <w:r>
        <w:rPr>
          <w:rFonts w:ascii="Times New Roman" w:hAnsi="Times New Roman" w:cs="Times New Roman"/>
          <w:b/>
          <w:bCs/>
          <w:lang w:val="ru-RU"/>
        </w:rPr>
        <w:t xml:space="preserve"> І</w:t>
      </w:r>
    </w:p>
    <w:p w:rsidR="00707623" w:rsidRPr="00A15518" w:rsidRDefault="00707623" w:rsidP="00A15518">
      <w:pPr>
        <w:pStyle w:val="a7"/>
        <w:spacing w:after="0"/>
        <w:rPr>
          <w:rFonts w:ascii="Times New Roman" w:hAnsi="Times New Roman" w:cs="Times New Roman"/>
          <w:b/>
          <w:bCs/>
          <w:caps/>
          <w:lang w:val="ru-RU"/>
        </w:rPr>
      </w:pPr>
      <w:r w:rsidRPr="00A15518">
        <w:rPr>
          <w:rFonts w:ascii="Times New Roman" w:hAnsi="Times New Roman" w:cs="Times New Roman"/>
          <w:b/>
          <w:bCs/>
          <w:caps/>
          <w:lang w:val="ru-RU"/>
        </w:rPr>
        <w:t>Собственост</w:t>
      </w:r>
    </w:p>
    <w:p w:rsidR="00707623" w:rsidRPr="00A15518" w:rsidRDefault="00707623" w:rsidP="00A15518">
      <w:pPr>
        <w:pStyle w:val="a7"/>
        <w:spacing w:after="0"/>
        <w:jc w:val="both"/>
        <w:rPr>
          <w:rFonts w:ascii="Times New Roman" w:hAnsi="Times New Roman" w:cs="Times New Roman"/>
          <w:lang w:val="ru-RU"/>
        </w:rPr>
      </w:pP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b/>
          <w:bCs/>
          <w:lang w:val="ru-RU"/>
        </w:rPr>
        <w:t>Чл.6</w:t>
      </w:r>
      <w:r w:rsidRPr="00A15518">
        <w:rPr>
          <w:rFonts w:ascii="Times New Roman" w:hAnsi="Times New Roman" w:cs="Times New Roman"/>
          <w:lang w:val="ru-RU"/>
        </w:rPr>
        <w:t xml:space="preserve"> Общинска собственост са горските територии, правото на собственост върху които е възстановено на общината, както и тези, придобити от нея чрез правна сделка или по други придобивни способи и не представляват държавна или частна /собственост на физически или юридически лица/.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b/>
          <w:bCs/>
          <w:lang w:val="ru-RU"/>
        </w:rPr>
        <w:t>Чл.7</w:t>
      </w:r>
      <w:r w:rsidRPr="00A15518">
        <w:rPr>
          <w:rFonts w:ascii="Times New Roman" w:hAnsi="Times New Roman" w:cs="Times New Roman"/>
          <w:b/>
          <w:bCs/>
          <w:lang w:val="bg-BG"/>
        </w:rPr>
        <w:t>(</w:t>
      </w:r>
      <w:r w:rsidRPr="00A15518">
        <w:rPr>
          <w:rFonts w:ascii="Times New Roman" w:hAnsi="Times New Roman" w:cs="Times New Roman"/>
          <w:b/>
          <w:bCs/>
          <w:lang w:val="ru-RU"/>
        </w:rPr>
        <w:t>1</w:t>
      </w:r>
      <w:r w:rsidRPr="00A15518">
        <w:rPr>
          <w:rFonts w:ascii="Times New Roman" w:hAnsi="Times New Roman" w:cs="Times New Roman"/>
          <w:b/>
          <w:bCs/>
          <w:lang w:val="bg-BG"/>
        </w:rPr>
        <w:t>)</w:t>
      </w:r>
      <w:r w:rsidRPr="00A15518">
        <w:rPr>
          <w:rFonts w:ascii="Times New Roman" w:hAnsi="Times New Roman" w:cs="Times New Roman"/>
          <w:lang w:val="ru-RU"/>
        </w:rPr>
        <w:t xml:space="preserve"> Горите и земите от общинските горски територии </w:t>
      </w:r>
      <w:r w:rsidRPr="00A15518">
        <w:rPr>
          <w:rFonts w:ascii="Times New Roman" w:hAnsi="Times New Roman" w:cs="Times New Roman"/>
          <w:lang w:val="bg-BG"/>
        </w:rPr>
        <w:t xml:space="preserve">са </w:t>
      </w:r>
      <w:r w:rsidRPr="00A15518">
        <w:rPr>
          <w:rFonts w:ascii="Times New Roman" w:hAnsi="Times New Roman" w:cs="Times New Roman"/>
          <w:lang w:val="ru-RU"/>
        </w:rPr>
        <w:t>общинска собственост.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b/>
          <w:bCs/>
          <w:lang w:val="ru-RU"/>
        </w:rPr>
        <w:t>(2)</w:t>
      </w:r>
      <w:r w:rsidRPr="00A15518">
        <w:rPr>
          <w:rFonts w:ascii="Times New Roman" w:hAnsi="Times New Roman" w:cs="Times New Roman"/>
          <w:lang w:val="ru-RU"/>
        </w:rPr>
        <w:t xml:space="preserve"> Публична общинска собственост са горските територии – общинска собственост: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lang w:val="ru-RU"/>
        </w:rPr>
        <w:t>1. предоставени за управление на ведомства за изпълнение на функциите им или във връзка с отбраната и сигурността на Страната, или за извършване на здравни, образователни и хуманитарни дейности;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lang w:val="ru-RU"/>
        </w:rPr>
        <w:t>2. попадащи в най-вътрешния пояс на санитарно-охранителните зони на водоизточниците и съоръженията за питейно-битово водоснабдяване и на водоизточниците на минерални води по Закона за водите;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lang w:val="ru-RU"/>
        </w:rPr>
        <w:t>3. попадащи в защит</w:t>
      </w:r>
      <w:r>
        <w:rPr>
          <w:rFonts w:ascii="Times New Roman" w:hAnsi="Times New Roman" w:cs="Times New Roman"/>
          <w:lang w:val="ru-RU"/>
        </w:rPr>
        <w:t>ени територии по смисъла на чл.5, т.</w:t>
      </w:r>
      <w:r w:rsidRPr="00A15518">
        <w:rPr>
          <w:rFonts w:ascii="Times New Roman" w:hAnsi="Times New Roman" w:cs="Times New Roman"/>
          <w:lang w:val="ru-RU"/>
        </w:rPr>
        <w:t>3, 5 и 6 от Закона за защитените територии;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lang w:val="ru-RU"/>
        </w:rPr>
        <w:t>4. включени в териториите за културно-историческа защита по Закона за културното наследство.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b/>
          <w:bCs/>
          <w:lang w:val="bg-BG"/>
        </w:rPr>
        <w:t>(</w:t>
      </w:r>
      <w:r w:rsidRPr="00A15518">
        <w:rPr>
          <w:rFonts w:ascii="Times New Roman" w:hAnsi="Times New Roman" w:cs="Times New Roman"/>
          <w:b/>
          <w:bCs/>
          <w:lang w:val="ru-RU"/>
        </w:rPr>
        <w:t>3</w:t>
      </w:r>
      <w:r w:rsidRPr="00A15518">
        <w:rPr>
          <w:rFonts w:ascii="Times New Roman" w:hAnsi="Times New Roman" w:cs="Times New Roman"/>
          <w:b/>
          <w:bCs/>
          <w:lang w:val="bg-BG"/>
        </w:rPr>
        <w:t>)</w:t>
      </w:r>
      <w:r w:rsidRPr="00A15518">
        <w:rPr>
          <w:rFonts w:ascii="Times New Roman" w:hAnsi="Times New Roman" w:cs="Times New Roman"/>
          <w:lang w:val="ru-RU"/>
        </w:rPr>
        <w:t xml:space="preserve"> Частна  общинска  собственост  са  всички останали горски територии на общината.</w:t>
      </w:r>
    </w:p>
    <w:p w:rsidR="00707623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b/>
          <w:bCs/>
          <w:lang w:val="en-US"/>
        </w:rPr>
      </w:pPr>
    </w:p>
    <w:p w:rsidR="00707623" w:rsidRDefault="00707623" w:rsidP="00CC5233">
      <w:pPr>
        <w:rPr>
          <w:lang w:val="en-US"/>
        </w:rPr>
      </w:pPr>
    </w:p>
    <w:p w:rsidR="00707623" w:rsidRDefault="00707623" w:rsidP="00CC5233">
      <w:pPr>
        <w:rPr>
          <w:lang w:val="en-US"/>
        </w:rPr>
      </w:pPr>
    </w:p>
    <w:p w:rsidR="00707623" w:rsidRDefault="00707623" w:rsidP="00CC5233">
      <w:pPr>
        <w:rPr>
          <w:lang w:val="en-US"/>
        </w:rPr>
      </w:pPr>
    </w:p>
    <w:p w:rsidR="00707623" w:rsidRDefault="00707623" w:rsidP="00CC5233">
      <w:pPr>
        <w:rPr>
          <w:lang w:val="en-US"/>
        </w:rPr>
      </w:pPr>
    </w:p>
    <w:p w:rsidR="00707623" w:rsidRPr="00CC5233" w:rsidRDefault="00707623" w:rsidP="00CC5233">
      <w:pPr>
        <w:rPr>
          <w:lang w:val="en-US"/>
        </w:rPr>
      </w:pPr>
    </w:p>
    <w:p w:rsidR="00707623" w:rsidRPr="00A15518" w:rsidRDefault="00707623" w:rsidP="00A15518">
      <w:pPr>
        <w:pStyle w:val="a7"/>
        <w:spacing w:after="0"/>
        <w:rPr>
          <w:rFonts w:ascii="Times New Roman" w:hAnsi="Times New Roman" w:cs="Times New Roman"/>
          <w:b/>
          <w:bCs/>
          <w:lang w:val="ru-RU"/>
        </w:rPr>
      </w:pPr>
      <w:r w:rsidRPr="00A15518">
        <w:rPr>
          <w:rFonts w:ascii="Times New Roman" w:hAnsi="Times New Roman" w:cs="Times New Roman"/>
          <w:b/>
          <w:bCs/>
          <w:lang w:val="ru-RU"/>
        </w:rPr>
        <w:lastRenderedPageBreak/>
        <w:t xml:space="preserve">Раздел </w:t>
      </w:r>
      <w:r>
        <w:rPr>
          <w:rFonts w:ascii="Times New Roman" w:hAnsi="Times New Roman" w:cs="Times New Roman"/>
          <w:b/>
          <w:bCs/>
          <w:lang w:val="ru-RU"/>
        </w:rPr>
        <w:t>ІІ</w:t>
      </w:r>
    </w:p>
    <w:p w:rsidR="00707623" w:rsidRPr="00A15518" w:rsidRDefault="00707623" w:rsidP="00A15518">
      <w:pPr>
        <w:pStyle w:val="a7"/>
        <w:spacing w:after="0"/>
        <w:rPr>
          <w:rFonts w:ascii="Times New Roman" w:hAnsi="Times New Roman" w:cs="Times New Roman"/>
          <w:b/>
          <w:bCs/>
          <w:caps/>
          <w:lang w:val="ru-RU"/>
        </w:rPr>
      </w:pPr>
      <w:r w:rsidRPr="00A15518">
        <w:rPr>
          <w:rFonts w:ascii="Times New Roman" w:hAnsi="Times New Roman" w:cs="Times New Roman"/>
          <w:b/>
          <w:bCs/>
          <w:caps/>
          <w:lang w:val="ru-RU"/>
        </w:rPr>
        <w:t>Разпореждане с горските територии на общината</w:t>
      </w:r>
    </w:p>
    <w:p w:rsidR="00707623" w:rsidRPr="00A15518" w:rsidRDefault="00707623" w:rsidP="00A15518">
      <w:pPr>
        <w:pStyle w:val="a7"/>
        <w:spacing w:after="0"/>
        <w:jc w:val="both"/>
        <w:rPr>
          <w:rFonts w:ascii="Times New Roman" w:hAnsi="Times New Roman" w:cs="Times New Roman"/>
          <w:b/>
          <w:bCs/>
          <w:lang w:val="ru-RU"/>
        </w:rPr>
      </w:pP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b/>
          <w:bCs/>
          <w:lang w:val="ru-RU"/>
        </w:rPr>
        <w:t>Чл.8.</w:t>
      </w:r>
      <w:r w:rsidRPr="00A15518">
        <w:rPr>
          <w:rFonts w:ascii="Times New Roman" w:hAnsi="Times New Roman" w:cs="Times New Roman"/>
          <w:lang w:val="ru-RU"/>
        </w:rPr>
        <w:t xml:space="preserve"> Разпореждането с горските територии-собственост на общината се извършва в съответствие с разпоредбите на Раздел 2-ри на Глава трета от Закона за горите и на Глава четвърта от Закона за общинската собственост.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b/>
          <w:bCs/>
          <w:lang w:val="ru-RU"/>
        </w:rPr>
        <w:t>Чл.9</w:t>
      </w:r>
      <w:r w:rsidRPr="00A15518">
        <w:rPr>
          <w:rFonts w:ascii="Times New Roman" w:hAnsi="Times New Roman" w:cs="Times New Roman"/>
          <w:lang w:val="ru-RU"/>
        </w:rPr>
        <w:t xml:space="preserve"> Общината може да придобива поземлени имоти в горски територии чрез покупка, замяна, дарение, делба, завещание или чрез други начини, определени в закона.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bg-BG"/>
        </w:rPr>
      </w:pPr>
      <w:r w:rsidRPr="00A15518">
        <w:rPr>
          <w:rFonts w:ascii="Times New Roman" w:hAnsi="Times New Roman" w:cs="Times New Roman"/>
          <w:b/>
          <w:bCs/>
          <w:lang w:val="ru-RU"/>
        </w:rPr>
        <w:t>Чл.10</w:t>
      </w:r>
      <w:r w:rsidRPr="00A15518">
        <w:rPr>
          <w:rFonts w:ascii="Times New Roman" w:hAnsi="Times New Roman" w:cs="Times New Roman"/>
          <w:lang w:val="ru-RU"/>
        </w:rPr>
        <w:t xml:space="preserve"> За нуждите на горското си стопанство и с цел увеличаване лесистността на землището, общината може да закупува горски и земеделски територии - собственост на физически лица, на юридически лица и на държавата</w:t>
      </w:r>
      <w:r w:rsidRPr="00A15518">
        <w:rPr>
          <w:rFonts w:ascii="Times New Roman" w:hAnsi="Times New Roman" w:cs="Times New Roman"/>
          <w:lang w:val="bg-BG"/>
        </w:rPr>
        <w:t>.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b/>
          <w:bCs/>
          <w:lang w:val="ru-RU"/>
        </w:rPr>
        <w:t>Чл.11(1)</w:t>
      </w:r>
      <w:r w:rsidRPr="00A15518">
        <w:rPr>
          <w:rFonts w:ascii="Times New Roman" w:hAnsi="Times New Roman" w:cs="Times New Roman"/>
          <w:lang w:val="ru-RU"/>
        </w:rPr>
        <w:t xml:space="preserve"> Закупуването от общината на горски и земеделски територии се извършва въз основа на разпоредбите и при спазване на условията на Закона за общинската собственост, след решение на общинския съвет. 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b/>
          <w:bCs/>
          <w:lang w:val="ru-RU"/>
        </w:rPr>
        <w:t>(2)</w:t>
      </w:r>
      <w:r w:rsidRPr="00A15518">
        <w:rPr>
          <w:rFonts w:ascii="Times New Roman" w:hAnsi="Times New Roman" w:cs="Times New Roman"/>
          <w:lang w:val="ru-RU"/>
        </w:rPr>
        <w:t xml:space="preserve"> Въз основа на решението на Общинския съвет по ал. 1 Кме</w:t>
      </w:r>
      <w:r>
        <w:rPr>
          <w:rFonts w:ascii="Times New Roman" w:hAnsi="Times New Roman" w:cs="Times New Roman"/>
          <w:lang w:val="ru-RU"/>
        </w:rPr>
        <w:t>та на О</w:t>
      </w:r>
      <w:r w:rsidRPr="00A15518">
        <w:rPr>
          <w:rFonts w:ascii="Times New Roman" w:hAnsi="Times New Roman" w:cs="Times New Roman"/>
          <w:lang w:val="ru-RU"/>
        </w:rPr>
        <w:t>бщината приема решение за откриване на процедурата, в което се посочват: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1. Общините и землищата, в които О</w:t>
      </w:r>
      <w:r w:rsidRPr="00A15518">
        <w:rPr>
          <w:rFonts w:ascii="Times New Roman" w:hAnsi="Times New Roman" w:cs="Times New Roman"/>
          <w:lang w:val="ru-RU"/>
        </w:rPr>
        <w:t>бщината желае да закупи имоти;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lang w:val="ru-RU"/>
        </w:rPr>
        <w:t>2. методиката за оценка на предложенията, както и критериите за избор на имотите - предмет на сделката;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lang w:val="ru-RU"/>
        </w:rPr>
        <w:t>3. датата, мястото и часът на разглеждане на предложенията;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lang w:val="ru-RU"/>
        </w:rPr>
        <w:t>4. начинът на плащане и евентуални обезпечения;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lang w:val="ru-RU"/>
        </w:rPr>
        <w:t>5. специални изисквания към участниците;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lang w:val="ru-RU"/>
        </w:rPr>
        <w:t>6. други условия.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b/>
          <w:bCs/>
          <w:lang w:val="ru-RU"/>
        </w:rPr>
        <w:t>(3)</w:t>
      </w:r>
      <w:r w:rsidRPr="00A15518">
        <w:rPr>
          <w:rFonts w:ascii="Times New Roman" w:hAnsi="Times New Roman" w:cs="Times New Roman"/>
          <w:lang w:val="ru-RU"/>
        </w:rPr>
        <w:t xml:space="preserve"> Решението по ал. 2 се оповестява публично чрез средствата за масово осведомяване, на интернет страницата на общината или по друг подходящ начин в срок, не по-малък от два месеца преди датата на разглеждане на предложенията.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b/>
          <w:bCs/>
          <w:lang w:val="ru-RU"/>
        </w:rPr>
        <w:t>(4)</w:t>
      </w:r>
      <w:r w:rsidRPr="00A15518">
        <w:rPr>
          <w:rFonts w:ascii="Times New Roman" w:hAnsi="Times New Roman" w:cs="Times New Roman"/>
          <w:lang w:val="ru-RU"/>
        </w:rPr>
        <w:t xml:space="preserve"> Заинтересуваните лица правят п</w:t>
      </w:r>
      <w:r>
        <w:rPr>
          <w:rFonts w:ascii="Times New Roman" w:hAnsi="Times New Roman" w:cs="Times New Roman"/>
          <w:lang w:val="ru-RU"/>
        </w:rPr>
        <w:t>исмено предложение до Кмета на О</w:t>
      </w:r>
      <w:r w:rsidRPr="00A15518">
        <w:rPr>
          <w:rFonts w:ascii="Times New Roman" w:hAnsi="Times New Roman" w:cs="Times New Roman"/>
          <w:lang w:val="ru-RU"/>
        </w:rPr>
        <w:t>бщината, в което съобщават предложението си. В него се посочва предлаганата от продавача цена на имота и се прилагат: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lang w:val="ru-RU"/>
        </w:rPr>
        <w:t>1. документ за собственост;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lang w:val="ru-RU"/>
        </w:rPr>
        <w:t>2. скица на имота;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lang w:val="ru-RU"/>
        </w:rPr>
        <w:t>3. данъчна оценка на имота;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lang w:val="ru-RU"/>
        </w:rPr>
        <w:t>4. извадка от горскостопанския план или програма за съответния имот.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b/>
          <w:bCs/>
          <w:lang w:val="ru-RU"/>
        </w:rPr>
        <w:t>(5)</w:t>
      </w:r>
      <w:r w:rsidRPr="00A15518">
        <w:rPr>
          <w:rFonts w:ascii="Times New Roman" w:hAnsi="Times New Roman" w:cs="Times New Roman"/>
          <w:lang w:val="ru-RU"/>
        </w:rPr>
        <w:t xml:space="preserve"> </w:t>
      </w:r>
      <w:proofErr w:type="gramStart"/>
      <w:r w:rsidRPr="00A15518">
        <w:rPr>
          <w:rFonts w:ascii="Times New Roman" w:hAnsi="Times New Roman" w:cs="Times New Roman"/>
          <w:lang w:val="ru-RU"/>
        </w:rPr>
        <w:t>В</w:t>
      </w:r>
      <w:proofErr w:type="gramEnd"/>
      <w:r w:rsidRPr="00A15518">
        <w:rPr>
          <w:rFonts w:ascii="Times New Roman" w:hAnsi="Times New Roman" w:cs="Times New Roman"/>
          <w:lang w:val="ru-RU"/>
        </w:rPr>
        <w:t xml:space="preserve"> деня, определен за разглеждане на предложеният</w:t>
      </w:r>
      <w:r>
        <w:rPr>
          <w:rFonts w:ascii="Times New Roman" w:hAnsi="Times New Roman" w:cs="Times New Roman"/>
          <w:lang w:val="ru-RU"/>
        </w:rPr>
        <w:t>а, Кметът на О</w:t>
      </w:r>
      <w:r w:rsidRPr="00A15518">
        <w:rPr>
          <w:rFonts w:ascii="Times New Roman" w:hAnsi="Times New Roman" w:cs="Times New Roman"/>
          <w:lang w:val="ru-RU"/>
        </w:rPr>
        <w:t>бщината назначава комисия, която да разгледа получените предложения и да направи предложение за закупуване на имотите, съответно за отказ за закупуване. За работата на комисията се изготвя протокол.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b/>
          <w:bCs/>
          <w:lang w:val="ru-RU"/>
        </w:rPr>
        <w:t>(6)</w:t>
      </w:r>
      <w:r w:rsidRPr="00A15518">
        <w:rPr>
          <w:rFonts w:ascii="Times New Roman" w:hAnsi="Times New Roman" w:cs="Times New Roman"/>
          <w:lang w:val="ru-RU"/>
        </w:rPr>
        <w:t xml:space="preserve"> Въз основа на протокола по ал. 5 Кметът</w:t>
      </w:r>
      <w:r>
        <w:rPr>
          <w:rFonts w:ascii="Times New Roman" w:hAnsi="Times New Roman" w:cs="Times New Roman"/>
          <w:lang w:val="ru-RU"/>
        </w:rPr>
        <w:t xml:space="preserve"> на О</w:t>
      </w:r>
      <w:r w:rsidRPr="00A15518">
        <w:rPr>
          <w:rFonts w:ascii="Times New Roman" w:hAnsi="Times New Roman" w:cs="Times New Roman"/>
          <w:lang w:val="ru-RU"/>
        </w:rPr>
        <w:t>бщината сключва договори с лицата, определени за продавачи, за закупуване на имотите им.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b/>
          <w:bCs/>
          <w:lang w:val="ru-RU"/>
        </w:rPr>
        <w:t>(7)</w:t>
      </w:r>
      <w:r w:rsidRPr="00A15518">
        <w:rPr>
          <w:rFonts w:ascii="Times New Roman" w:hAnsi="Times New Roman" w:cs="Times New Roman"/>
          <w:lang w:val="ru-RU"/>
        </w:rPr>
        <w:t xml:space="preserve"> Договорът по ал. 6 влиза в сила от датата на вписването му в службата по вписванията по местонахождението на имота. 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b/>
          <w:bCs/>
          <w:lang w:val="ru-RU"/>
        </w:rPr>
        <w:t>Чл.12(1)</w:t>
      </w:r>
      <w:r w:rsidRPr="00A15518">
        <w:rPr>
          <w:rFonts w:ascii="Times New Roman" w:hAnsi="Times New Roman" w:cs="Times New Roman"/>
          <w:lang w:val="ru-RU"/>
        </w:rPr>
        <w:t xml:space="preserve"> Общината може да продава или заменя горски територии - частна общинска собственост, по реда на Закона за общинската собственост, при спазване на разпоредбите на Закона за горите.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b/>
          <w:bCs/>
          <w:lang w:val="ru-RU"/>
        </w:rPr>
        <w:t>(2)</w:t>
      </w:r>
      <w:r w:rsidRPr="00A15518">
        <w:rPr>
          <w:rFonts w:ascii="Times New Roman" w:hAnsi="Times New Roman" w:cs="Times New Roman"/>
          <w:lang w:val="ru-RU"/>
        </w:rPr>
        <w:t xml:space="preserve"> Продажба по ал. 1 се извършва: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lang w:val="ru-RU"/>
        </w:rPr>
        <w:t>1. за прекратяване на съсобственос</w:t>
      </w:r>
      <w:r>
        <w:rPr>
          <w:rFonts w:ascii="Times New Roman" w:hAnsi="Times New Roman" w:cs="Times New Roman"/>
          <w:lang w:val="ru-RU"/>
        </w:rPr>
        <w:t>т върху горски територии между О</w:t>
      </w:r>
      <w:r w:rsidRPr="00A15518">
        <w:rPr>
          <w:rFonts w:ascii="Times New Roman" w:hAnsi="Times New Roman" w:cs="Times New Roman"/>
          <w:lang w:val="ru-RU"/>
        </w:rPr>
        <w:t>бщината и други съсобственици;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lang w:val="ru-RU"/>
        </w:rPr>
        <w:t>2. когато с влязъл в сила общ устройствен план е предвидена промяна на предназначението на горската територия за създаване на нови или разширяване строителните граници на съществуващи урбанизирани територии.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b/>
          <w:bCs/>
          <w:lang w:val="ru-RU"/>
        </w:rPr>
        <w:t>(3)</w:t>
      </w:r>
      <w:r w:rsidRPr="00A15518">
        <w:rPr>
          <w:rFonts w:ascii="Times New Roman" w:hAnsi="Times New Roman" w:cs="Times New Roman"/>
          <w:lang w:val="ru-RU"/>
        </w:rPr>
        <w:t xml:space="preserve"> В случаите по ал. 2, т. 1 продажбата се извършва без провеждане на търг, когато другите съсобственици са приели предложението за продажба по реда на Закона за собствеността. 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b/>
          <w:bCs/>
          <w:lang w:val="ru-RU"/>
        </w:rPr>
        <w:lastRenderedPageBreak/>
        <w:t>(4)</w:t>
      </w:r>
      <w:r w:rsidRPr="00A15518">
        <w:rPr>
          <w:rFonts w:ascii="Times New Roman" w:hAnsi="Times New Roman" w:cs="Times New Roman"/>
          <w:lang w:val="ru-RU"/>
        </w:rPr>
        <w:t xml:space="preserve"> Горски територии, предоставени за нуждите на националната сигурност и отбраната, могат да се продават по предложение или след съгласуване с ръководителя на съответното ведомство, на което са предоставени.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b/>
          <w:bCs/>
          <w:lang w:val="ru-RU"/>
        </w:rPr>
        <w:t>(5)</w:t>
      </w:r>
      <w:r w:rsidRPr="00A15518">
        <w:rPr>
          <w:rFonts w:ascii="Times New Roman" w:hAnsi="Times New Roman" w:cs="Times New Roman"/>
          <w:lang w:val="ru-RU"/>
        </w:rPr>
        <w:t xml:space="preserve"> Замяна по ал. 1 може да се извърши само в случай че тя е: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lang w:val="ru-RU"/>
        </w:rPr>
        <w:t>1. способ за прекратяване на съсобственост върху горски територии между общината и други съсобственици;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lang w:val="ru-RU"/>
        </w:rPr>
        <w:t xml:space="preserve">2. начин </w:t>
      </w:r>
      <w:r>
        <w:rPr>
          <w:rFonts w:ascii="Times New Roman" w:hAnsi="Times New Roman" w:cs="Times New Roman"/>
          <w:lang w:val="ru-RU"/>
        </w:rPr>
        <w:t>за изпълнение на задължения на О</w:t>
      </w:r>
      <w:r w:rsidRPr="00A15518">
        <w:rPr>
          <w:rFonts w:ascii="Times New Roman" w:hAnsi="Times New Roman" w:cs="Times New Roman"/>
          <w:lang w:val="ru-RU"/>
        </w:rPr>
        <w:t>бщината, произтичащи от договор с държавата;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lang w:val="ru-RU"/>
        </w:rPr>
        <w:t>3. необходима във връзка със строителството на обекти с национално значение по смисъла на Закона за устройство на територията или на национални обекти по смисъла на Закона за държавната собственост;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lang w:val="ru-RU"/>
        </w:rPr>
        <w:t xml:space="preserve">4. необходима във връзка със строителството на общински обекти от първостепенно значение по смисъла на Закона за устройство на територията, които са публична общинска собственост; 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lang w:val="ru-RU"/>
        </w:rPr>
        <w:t xml:space="preserve">5. способ за промяна на собствеността върху съществуващи горски автомобилни </w:t>
      </w:r>
      <w:r>
        <w:rPr>
          <w:rFonts w:ascii="Times New Roman" w:hAnsi="Times New Roman" w:cs="Times New Roman"/>
          <w:lang w:val="ru-RU"/>
        </w:rPr>
        <w:t>пътища или части от тях между, О</w:t>
      </w:r>
      <w:r w:rsidRPr="00A15518">
        <w:rPr>
          <w:rFonts w:ascii="Times New Roman" w:hAnsi="Times New Roman" w:cs="Times New Roman"/>
          <w:lang w:val="ru-RU"/>
        </w:rPr>
        <w:t>бщината, държавата и горски сдружения.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b/>
          <w:bCs/>
          <w:lang w:val="ru-RU"/>
        </w:rPr>
        <w:t>(6)</w:t>
      </w:r>
      <w:r w:rsidRPr="00A15518">
        <w:rPr>
          <w:rFonts w:ascii="Times New Roman" w:hAnsi="Times New Roman" w:cs="Times New Roman"/>
          <w:lang w:val="ru-RU"/>
        </w:rPr>
        <w:t xml:space="preserve"> </w:t>
      </w:r>
      <w:proofErr w:type="gramStart"/>
      <w:r w:rsidRPr="00A15518">
        <w:rPr>
          <w:rFonts w:ascii="Times New Roman" w:hAnsi="Times New Roman" w:cs="Times New Roman"/>
          <w:lang w:val="ru-RU"/>
        </w:rPr>
        <w:t>В</w:t>
      </w:r>
      <w:proofErr w:type="gramEnd"/>
      <w:r w:rsidRPr="00A15518">
        <w:rPr>
          <w:rFonts w:ascii="Times New Roman" w:hAnsi="Times New Roman" w:cs="Times New Roman"/>
          <w:lang w:val="ru-RU"/>
        </w:rPr>
        <w:t xml:space="preserve"> случаите п</w:t>
      </w:r>
      <w:r>
        <w:rPr>
          <w:rFonts w:ascii="Times New Roman" w:hAnsi="Times New Roman" w:cs="Times New Roman"/>
          <w:lang w:val="ru-RU"/>
        </w:rPr>
        <w:t>о ал. 5, т. 1 придобиваните от О</w:t>
      </w:r>
      <w:r w:rsidRPr="00A15518">
        <w:rPr>
          <w:rFonts w:ascii="Times New Roman" w:hAnsi="Times New Roman" w:cs="Times New Roman"/>
          <w:lang w:val="ru-RU"/>
        </w:rPr>
        <w:t>бщината поземлени имоти вследствие на замяната трябва да граничат с горски територии – собственост на общината.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b/>
          <w:bCs/>
          <w:lang w:val="ru-RU"/>
        </w:rPr>
        <w:t>(7)</w:t>
      </w:r>
      <w:r w:rsidRPr="00A15518">
        <w:rPr>
          <w:rFonts w:ascii="Times New Roman" w:hAnsi="Times New Roman" w:cs="Times New Roman"/>
          <w:lang w:val="ru-RU"/>
        </w:rPr>
        <w:t xml:space="preserve"> Не се допуска замяна, когато: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lang w:val="ru-RU"/>
        </w:rPr>
        <w:t>1. върху имотите - собственост на трети лица, са учредени ипотека или други вещни права;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lang w:val="ru-RU"/>
        </w:rPr>
        <w:t xml:space="preserve">2. разликата в стойността на имотите - предмет на замяна, определени по реда на наредбата и по чл. 86, ал. 2,от Закона за горите, е по-голяма от 5 на сто; 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lang w:val="ru-RU"/>
        </w:rPr>
        <w:t>3. имотите - предмет на замяна, са отдадени под наем или под аренда;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lang w:val="ru-RU"/>
        </w:rPr>
        <w:t>4. в резултат на замяната се разделят имоти - общинска собственост.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b/>
          <w:bCs/>
          <w:lang w:val="ru-RU"/>
        </w:rPr>
        <w:t>(8)</w:t>
      </w:r>
      <w:r w:rsidRPr="00A15518">
        <w:rPr>
          <w:rFonts w:ascii="Times New Roman" w:hAnsi="Times New Roman" w:cs="Times New Roman"/>
          <w:lang w:val="ru-RU"/>
        </w:rPr>
        <w:t xml:space="preserve"> </w:t>
      </w:r>
      <w:proofErr w:type="gramStart"/>
      <w:r w:rsidRPr="00A15518">
        <w:rPr>
          <w:rFonts w:ascii="Times New Roman" w:hAnsi="Times New Roman" w:cs="Times New Roman"/>
          <w:lang w:val="ru-RU"/>
        </w:rPr>
        <w:t>В</w:t>
      </w:r>
      <w:proofErr w:type="gramEnd"/>
      <w:r w:rsidRPr="00A15518">
        <w:rPr>
          <w:rFonts w:ascii="Times New Roman" w:hAnsi="Times New Roman" w:cs="Times New Roman"/>
          <w:lang w:val="ru-RU"/>
        </w:rPr>
        <w:t xml:space="preserve"> случаите по ал. 5, т. 2-5 с договора за замяна се определя и срокът за изграждане на обекта или съоръжението, мотивирали решението за замяна. При неспа</w:t>
      </w:r>
      <w:r>
        <w:rPr>
          <w:rFonts w:ascii="Times New Roman" w:hAnsi="Times New Roman" w:cs="Times New Roman"/>
          <w:lang w:val="ru-RU"/>
        </w:rPr>
        <w:t xml:space="preserve">зване на условията по договора </w:t>
      </w:r>
      <w:r>
        <w:rPr>
          <w:rFonts w:ascii="Times New Roman" w:hAnsi="Times New Roman" w:cs="Times New Roman"/>
          <w:lang w:val="bg-BG"/>
        </w:rPr>
        <w:t>К</w:t>
      </w:r>
      <w:r>
        <w:rPr>
          <w:rFonts w:ascii="Times New Roman" w:hAnsi="Times New Roman" w:cs="Times New Roman"/>
          <w:lang w:val="ru-RU"/>
        </w:rPr>
        <w:t xml:space="preserve">метът на </w:t>
      </w:r>
      <w:r>
        <w:rPr>
          <w:rFonts w:ascii="Times New Roman" w:hAnsi="Times New Roman" w:cs="Times New Roman"/>
          <w:lang w:val="bg-BG"/>
        </w:rPr>
        <w:t>О</w:t>
      </w:r>
      <w:r w:rsidRPr="00A15518">
        <w:rPr>
          <w:rFonts w:ascii="Times New Roman" w:hAnsi="Times New Roman" w:cs="Times New Roman"/>
          <w:lang w:val="ru-RU"/>
        </w:rPr>
        <w:t>бщината разваля договора по съдебен ред.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b/>
          <w:bCs/>
          <w:lang w:val="ru-RU"/>
        </w:rPr>
        <w:t>Чл.13</w:t>
      </w:r>
      <w:r w:rsidRPr="00A15518">
        <w:rPr>
          <w:rFonts w:ascii="Times New Roman" w:hAnsi="Times New Roman" w:cs="Times New Roman"/>
          <w:b/>
          <w:bCs/>
          <w:lang w:val="bg-BG"/>
        </w:rPr>
        <w:t>(</w:t>
      </w:r>
      <w:r w:rsidRPr="00A15518">
        <w:rPr>
          <w:rFonts w:ascii="Times New Roman" w:hAnsi="Times New Roman" w:cs="Times New Roman"/>
          <w:b/>
          <w:bCs/>
          <w:lang w:val="ru-RU"/>
        </w:rPr>
        <w:t>1</w:t>
      </w:r>
      <w:r w:rsidRPr="00A15518">
        <w:rPr>
          <w:rFonts w:ascii="Times New Roman" w:hAnsi="Times New Roman" w:cs="Times New Roman"/>
          <w:b/>
          <w:bCs/>
          <w:lang w:val="bg-BG"/>
        </w:rPr>
        <w:t>)</w:t>
      </w:r>
      <w:r w:rsidRPr="00A15518">
        <w:rPr>
          <w:rFonts w:ascii="Times New Roman" w:hAnsi="Times New Roman" w:cs="Times New Roman"/>
          <w:lang w:val="bg-BG"/>
        </w:rPr>
        <w:t xml:space="preserve"> </w:t>
      </w:r>
      <w:r w:rsidRPr="00A15518">
        <w:rPr>
          <w:rFonts w:ascii="Times New Roman" w:hAnsi="Times New Roman" w:cs="Times New Roman"/>
          <w:lang w:val="ru-RU"/>
        </w:rPr>
        <w:t>Включването в общинските горски територии на негодни за земеделско ползване или слабопродуктивни земи, се извършва по реда на Закона за опазване на земеделските земи, след решение на Общинския съвет и при условията на чл.81 от Закона за горите.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b/>
          <w:bCs/>
          <w:lang w:val="bg-BG"/>
        </w:rPr>
        <w:t>(</w:t>
      </w:r>
      <w:r w:rsidRPr="00A15518">
        <w:rPr>
          <w:rFonts w:ascii="Times New Roman" w:hAnsi="Times New Roman" w:cs="Times New Roman"/>
          <w:b/>
          <w:bCs/>
          <w:lang w:val="ru-RU"/>
        </w:rPr>
        <w:t>2</w:t>
      </w:r>
      <w:r w:rsidRPr="00A15518">
        <w:rPr>
          <w:rFonts w:ascii="Times New Roman" w:hAnsi="Times New Roman" w:cs="Times New Roman"/>
          <w:b/>
          <w:bCs/>
          <w:lang w:val="bg-BG"/>
        </w:rPr>
        <w:t>)</w:t>
      </w:r>
      <w:r w:rsidRPr="00A15518">
        <w:rPr>
          <w:rFonts w:ascii="Times New Roman" w:hAnsi="Times New Roman" w:cs="Times New Roman"/>
          <w:lang w:val="ru-RU"/>
        </w:rPr>
        <w:t xml:space="preserve"> Влязлото в сила решение по алинея 1 се изпраща на съответната Дирекция по земеделие и гори за отразяване на промяната в картата на възстановената собственост.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b/>
          <w:bCs/>
          <w:lang w:val="ru-RU"/>
        </w:rPr>
        <w:t>Чл.14</w:t>
      </w:r>
      <w:r w:rsidRPr="00A15518">
        <w:rPr>
          <w:rFonts w:ascii="Times New Roman" w:hAnsi="Times New Roman" w:cs="Times New Roman"/>
          <w:b/>
          <w:bCs/>
          <w:lang w:val="bg-BG"/>
        </w:rPr>
        <w:t>(</w:t>
      </w:r>
      <w:r w:rsidRPr="00A15518">
        <w:rPr>
          <w:rFonts w:ascii="Times New Roman" w:hAnsi="Times New Roman" w:cs="Times New Roman"/>
          <w:b/>
          <w:bCs/>
          <w:lang w:val="ru-RU"/>
        </w:rPr>
        <w:t>1</w:t>
      </w:r>
      <w:r w:rsidRPr="00A15518">
        <w:rPr>
          <w:rFonts w:ascii="Times New Roman" w:hAnsi="Times New Roman" w:cs="Times New Roman"/>
          <w:b/>
          <w:bCs/>
          <w:lang w:val="bg-BG"/>
        </w:rPr>
        <w:t xml:space="preserve">) </w:t>
      </w:r>
      <w:r w:rsidRPr="00A15518">
        <w:rPr>
          <w:rFonts w:ascii="Times New Roman" w:hAnsi="Times New Roman" w:cs="Times New Roman"/>
          <w:lang w:val="ru-RU"/>
        </w:rPr>
        <w:t>Допуска се промяна на предназначението на горски територии – собственост на общината при условията на Закона за горите за: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lang w:val="ru-RU"/>
        </w:rPr>
        <w:t xml:space="preserve">1. площадки за изграждане на транспортни съоръжения (пристанища, летища, жп гари, автогари), промишлени предприятия, добив на подземни богатства, гробищни паркове, депа за отпадъци, насипища и хвостохранилища, електроцентрали, язовири, пречиствателни станции за питейни или отпадъчни води и други хидротехнически и електротехнически съоръжения с изключение на стъпките на електропроводните стълбове; 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lang w:val="ru-RU"/>
        </w:rPr>
        <w:t>2. трасета на линейни обекти, разположени върху повърхността на терена – пътища и железопътни линии, включително съоръженията към тях, водни канали;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lang w:val="ru-RU"/>
        </w:rPr>
        <w:t>3. създаване на нови или разширяване строителните граници на съществуващи урбанизирани територии в случаите, когато има приети общи устройствени планове на общините или за части от тях, в които се намират имотите;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lang w:val="ru-RU"/>
        </w:rPr>
        <w:t>4. създаване или разширяване границите на отделни урегулирани поземлени имоти, които не са държавна собственост, за които има влязъл в сила подробен устройствен план;</w:t>
      </w:r>
    </w:p>
    <w:p w:rsidR="00707623" w:rsidRPr="00432CAF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bg-BG"/>
        </w:rPr>
      </w:pPr>
      <w:r w:rsidRPr="00A15518">
        <w:rPr>
          <w:rFonts w:ascii="Times New Roman" w:hAnsi="Times New Roman" w:cs="Times New Roman"/>
          <w:lang w:val="ru-RU"/>
        </w:rPr>
        <w:t>5. обекти с национално значение, обекти, свързани с националната сигурност, с отбраната на страната, с опазването и възпроизводството на околната среда, за изграждането на к</w:t>
      </w:r>
      <w:r>
        <w:rPr>
          <w:rFonts w:ascii="Times New Roman" w:hAnsi="Times New Roman" w:cs="Times New Roman"/>
          <w:lang w:val="ru-RU"/>
        </w:rPr>
        <w:t>оито има решение на Министерски</w:t>
      </w:r>
      <w:r w:rsidRPr="00A15518">
        <w:rPr>
          <w:rFonts w:ascii="Times New Roman" w:hAnsi="Times New Roman" w:cs="Times New Roman"/>
          <w:lang w:val="ru-RU"/>
        </w:rPr>
        <w:t xml:space="preserve"> съве</w:t>
      </w:r>
      <w:r>
        <w:rPr>
          <w:rFonts w:ascii="Times New Roman" w:hAnsi="Times New Roman" w:cs="Times New Roman"/>
          <w:lang w:val="bg-BG"/>
        </w:rPr>
        <w:t>т.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b/>
          <w:bCs/>
          <w:lang w:val="bg-BG"/>
        </w:rPr>
        <w:lastRenderedPageBreak/>
        <w:t>(</w:t>
      </w:r>
      <w:r w:rsidRPr="00A15518">
        <w:rPr>
          <w:rFonts w:ascii="Times New Roman" w:hAnsi="Times New Roman" w:cs="Times New Roman"/>
          <w:b/>
          <w:bCs/>
          <w:lang w:val="ru-RU"/>
        </w:rPr>
        <w:t>2</w:t>
      </w:r>
      <w:r w:rsidRPr="00A15518">
        <w:rPr>
          <w:rFonts w:ascii="Times New Roman" w:hAnsi="Times New Roman" w:cs="Times New Roman"/>
          <w:b/>
          <w:bCs/>
          <w:lang w:val="bg-BG"/>
        </w:rPr>
        <w:t>)</w:t>
      </w:r>
      <w:r w:rsidRPr="00A15518">
        <w:rPr>
          <w:rFonts w:ascii="Times New Roman" w:hAnsi="Times New Roman" w:cs="Times New Roman"/>
          <w:lang w:val="ru-RU"/>
        </w:rPr>
        <w:t xml:space="preserve"> Забранява се промяна на предназначението на поземлени имоти в горски територии за срок 20 години след опожаряването им. Забраната не се прилага, когато промяната на предназначението е свързана с: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lang w:val="ru-RU"/>
        </w:rPr>
        <w:t>1 отбраната или сигурността на страната;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lang w:val="ru-RU"/>
        </w:rPr>
        <w:t>2. изпълнението на инвестиционни проекти, одобрени с решение на Министерски съвет;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lang w:val="ru-RU"/>
        </w:rPr>
        <w:t>3. изграждане на обекти по ал. 1, т. 1 и 2.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</w:p>
    <w:p w:rsidR="00707623" w:rsidRDefault="00707623" w:rsidP="00A15518">
      <w:pPr>
        <w:pStyle w:val="a7"/>
        <w:spacing w:after="0"/>
        <w:rPr>
          <w:rFonts w:ascii="Times New Roman" w:hAnsi="Times New Roman" w:cs="Times New Roman"/>
          <w:b/>
          <w:bCs/>
          <w:lang w:val="ru-RU"/>
        </w:rPr>
      </w:pPr>
    </w:p>
    <w:p w:rsidR="00707623" w:rsidRDefault="00707623" w:rsidP="00A15518">
      <w:pPr>
        <w:pStyle w:val="a7"/>
        <w:spacing w:after="0"/>
        <w:rPr>
          <w:rFonts w:ascii="Times New Roman" w:hAnsi="Times New Roman" w:cs="Times New Roman"/>
          <w:b/>
          <w:bCs/>
          <w:lang w:val="ru-RU"/>
        </w:rPr>
      </w:pPr>
    </w:p>
    <w:p w:rsidR="00707623" w:rsidRPr="00A15518" w:rsidRDefault="00707623" w:rsidP="00A15518">
      <w:pPr>
        <w:pStyle w:val="a7"/>
        <w:spacing w:after="0"/>
        <w:rPr>
          <w:rFonts w:ascii="Times New Roman" w:hAnsi="Times New Roman" w:cs="Times New Roman"/>
          <w:b/>
          <w:bCs/>
          <w:lang w:val="ru-RU"/>
        </w:rPr>
      </w:pPr>
      <w:r w:rsidRPr="00A15518">
        <w:rPr>
          <w:rFonts w:ascii="Times New Roman" w:hAnsi="Times New Roman" w:cs="Times New Roman"/>
          <w:b/>
          <w:bCs/>
          <w:lang w:val="ru-RU"/>
        </w:rPr>
        <w:t xml:space="preserve">Раздел </w:t>
      </w:r>
      <w:r>
        <w:rPr>
          <w:rFonts w:ascii="Times New Roman" w:hAnsi="Times New Roman" w:cs="Times New Roman"/>
          <w:b/>
          <w:bCs/>
          <w:lang w:val="ru-RU"/>
        </w:rPr>
        <w:t>ІІІ</w:t>
      </w:r>
    </w:p>
    <w:p w:rsidR="00707623" w:rsidRPr="00A15518" w:rsidRDefault="00707623" w:rsidP="00A15518">
      <w:pPr>
        <w:pStyle w:val="a7"/>
        <w:spacing w:after="0"/>
        <w:rPr>
          <w:rFonts w:ascii="Times New Roman" w:hAnsi="Times New Roman" w:cs="Times New Roman"/>
          <w:b/>
          <w:bCs/>
          <w:caps/>
          <w:lang w:val="ru-RU"/>
        </w:rPr>
      </w:pPr>
      <w:r w:rsidRPr="00A15518">
        <w:rPr>
          <w:rFonts w:ascii="Times New Roman" w:hAnsi="Times New Roman" w:cs="Times New Roman"/>
          <w:b/>
          <w:bCs/>
          <w:caps/>
          <w:lang w:val="ru-RU"/>
        </w:rPr>
        <w:t xml:space="preserve">Стопанисване </w:t>
      </w:r>
      <w:r>
        <w:rPr>
          <w:rFonts w:ascii="Times New Roman" w:hAnsi="Times New Roman" w:cs="Times New Roman"/>
          <w:b/>
          <w:bCs/>
          <w:caps/>
          <w:lang w:val="ru-RU"/>
        </w:rPr>
        <w:t xml:space="preserve">И УПРАВЛЕНИЕ </w:t>
      </w:r>
      <w:r w:rsidRPr="00A15518">
        <w:rPr>
          <w:rFonts w:ascii="Times New Roman" w:hAnsi="Times New Roman" w:cs="Times New Roman"/>
          <w:b/>
          <w:bCs/>
          <w:caps/>
          <w:lang w:val="ru-RU"/>
        </w:rPr>
        <w:t>на общинските горски територии</w:t>
      </w:r>
    </w:p>
    <w:p w:rsidR="00707623" w:rsidRPr="00A15518" w:rsidRDefault="00707623" w:rsidP="00A15518">
      <w:pPr>
        <w:pStyle w:val="a7"/>
        <w:spacing w:after="0"/>
        <w:jc w:val="both"/>
        <w:rPr>
          <w:rFonts w:ascii="Times New Roman" w:hAnsi="Times New Roman" w:cs="Times New Roman"/>
          <w:lang w:val="ru-RU"/>
        </w:rPr>
      </w:pPr>
    </w:p>
    <w:p w:rsidR="00707623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b/>
          <w:bCs/>
          <w:lang w:val="ru-RU"/>
        </w:rPr>
        <w:t>Чл.</w:t>
      </w:r>
      <w:proofErr w:type="gramStart"/>
      <w:r w:rsidRPr="00A15518">
        <w:rPr>
          <w:rFonts w:ascii="Times New Roman" w:hAnsi="Times New Roman" w:cs="Times New Roman"/>
          <w:b/>
          <w:bCs/>
          <w:lang w:val="ru-RU"/>
        </w:rPr>
        <w:t>15.</w:t>
      </w:r>
      <w:r w:rsidRPr="008D1066">
        <w:rPr>
          <w:rFonts w:ascii="Times New Roman" w:hAnsi="Times New Roman" w:cs="Times New Roman"/>
          <w:b/>
          <w:bCs/>
          <w:lang w:val="ru-RU"/>
        </w:rPr>
        <w:t>(</w:t>
      </w:r>
      <w:proofErr w:type="gramEnd"/>
      <w:r w:rsidRPr="008D1066">
        <w:rPr>
          <w:rFonts w:ascii="Times New Roman" w:hAnsi="Times New Roman" w:cs="Times New Roman"/>
          <w:b/>
          <w:bCs/>
          <w:lang w:val="ru-RU"/>
        </w:rPr>
        <w:t xml:space="preserve">1) </w:t>
      </w:r>
      <w:r w:rsidRPr="00A15518">
        <w:rPr>
          <w:rFonts w:ascii="Times New Roman" w:hAnsi="Times New Roman" w:cs="Times New Roman"/>
          <w:lang w:val="ru-RU"/>
        </w:rPr>
        <w:t xml:space="preserve">Стопанисването на горските територии </w:t>
      </w:r>
      <w:r>
        <w:rPr>
          <w:rFonts w:ascii="Times New Roman" w:hAnsi="Times New Roman" w:cs="Times New Roman"/>
          <w:lang w:val="ru-RU"/>
        </w:rPr>
        <w:t>на О</w:t>
      </w:r>
      <w:r w:rsidRPr="00A15518">
        <w:rPr>
          <w:rFonts w:ascii="Times New Roman" w:hAnsi="Times New Roman" w:cs="Times New Roman"/>
          <w:lang w:val="ru-RU"/>
        </w:rPr>
        <w:t xml:space="preserve">бщината се осъществява в съответствие с разпоредбите на Глава четвърта от Закона за горите и обхваща дейностите по залесяване, защита срещу ерозия и порои и провеждане на сечи в горите. </w:t>
      </w:r>
    </w:p>
    <w:p w:rsidR="00707623" w:rsidRPr="008D1066" w:rsidRDefault="00707623" w:rsidP="00FD7403">
      <w:pPr>
        <w:jc w:val="both"/>
        <w:rPr>
          <w:b/>
          <w:bCs/>
          <w:color w:val="FF0000"/>
          <w:lang w:val="bg-BG"/>
        </w:rPr>
      </w:pPr>
      <w:r>
        <w:rPr>
          <w:lang w:val="ru-RU"/>
        </w:rPr>
        <w:tab/>
      </w:r>
      <w:r w:rsidRPr="00FD7403">
        <w:rPr>
          <w:b/>
          <w:bCs/>
          <w:lang w:val="ru-RU"/>
        </w:rPr>
        <w:t xml:space="preserve">(2) </w:t>
      </w:r>
      <w:r w:rsidRPr="00EE0BDA">
        <w:rPr>
          <w:color w:val="000000"/>
          <w:lang w:val="bg-BG"/>
        </w:rPr>
        <w:t>Формата на у</w:t>
      </w:r>
      <w:r w:rsidRPr="00EE0BDA">
        <w:rPr>
          <w:color w:val="000000"/>
        </w:rPr>
        <w:t>правление</w:t>
      </w:r>
      <w:r w:rsidRPr="00EE0BDA">
        <w:rPr>
          <w:color w:val="000000"/>
          <w:lang w:val="bg-BG"/>
        </w:rPr>
        <w:t>то</w:t>
      </w:r>
      <w:r w:rsidRPr="00EE0BDA">
        <w:rPr>
          <w:color w:val="000000"/>
        </w:rPr>
        <w:t xml:space="preserve"> на горските територии - общинска собственост </w:t>
      </w:r>
      <w:r w:rsidRPr="00EE0BDA">
        <w:rPr>
          <w:color w:val="000000"/>
          <w:lang w:val="bg-BG"/>
        </w:rPr>
        <w:t>п</w:t>
      </w:r>
      <w:r w:rsidRPr="00EE0BDA">
        <w:rPr>
          <w:color w:val="000000"/>
        </w:rPr>
        <w:t>о чл.181, ал.1</w:t>
      </w:r>
      <w:r>
        <w:rPr>
          <w:color w:val="000000"/>
          <w:lang w:val="bg-BG"/>
        </w:rPr>
        <w:t xml:space="preserve"> от Закона за горите</w:t>
      </w:r>
      <w:r w:rsidRPr="00EE0BDA">
        <w:rPr>
          <w:color w:val="000000"/>
        </w:rPr>
        <w:t xml:space="preserve"> </w:t>
      </w:r>
      <w:r w:rsidRPr="00EE0BDA">
        <w:rPr>
          <w:color w:val="000000"/>
          <w:lang w:val="bg-BG"/>
        </w:rPr>
        <w:t xml:space="preserve">се определя да се осъществява </w:t>
      </w:r>
      <w:r w:rsidRPr="00EE0BDA">
        <w:rPr>
          <w:color w:val="000000"/>
        </w:rPr>
        <w:t xml:space="preserve">от физически лица или търговци, вписани в публичните регистри по </w:t>
      </w:r>
      <w:r w:rsidRPr="00EE0BDA">
        <w:rPr>
          <w:rStyle w:val="samedocreference1"/>
          <w:color w:val="000000"/>
          <w:u w:val="none"/>
        </w:rPr>
        <w:t>чл. 235</w:t>
      </w:r>
      <w:r w:rsidRPr="00EE0BDA">
        <w:rPr>
          <w:color w:val="000000"/>
        </w:rPr>
        <w:t xml:space="preserve"> и </w:t>
      </w:r>
      <w:r w:rsidRPr="00EE0BDA">
        <w:rPr>
          <w:rStyle w:val="samedocreference1"/>
          <w:color w:val="000000"/>
          <w:u w:val="none"/>
        </w:rPr>
        <w:t>241</w:t>
      </w:r>
      <w:r>
        <w:rPr>
          <w:rStyle w:val="samedocreference1"/>
          <w:color w:val="000000"/>
          <w:u w:val="none"/>
          <w:lang w:val="bg-BG"/>
        </w:rPr>
        <w:t xml:space="preserve"> от Закона за горите</w:t>
      </w:r>
      <w:r w:rsidRPr="00EE0BDA">
        <w:rPr>
          <w:color w:val="000000"/>
        </w:rPr>
        <w:t>, въз основа на договор.</w:t>
      </w:r>
    </w:p>
    <w:p w:rsidR="00707623" w:rsidRPr="008D1066" w:rsidRDefault="00707623" w:rsidP="008D1066">
      <w:pPr>
        <w:rPr>
          <w:lang w:val="ru-RU"/>
        </w:rPr>
      </w:pP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b/>
          <w:bCs/>
          <w:lang w:val="ru-RU"/>
        </w:rPr>
        <w:t>Чл.</w:t>
      </w:r>
      <w:proofErr w:type="gramStart"/>
      <w:r w:rsidRPr="00A15518">
        <w:rPr>
          <w:rFonts w:ascii="Times New Roman" w:hAnsi="Times New Roman" w:cs="Times New Roman"/>
          <w:b/>
          <w:bCs/>
          <w:lang w:val="ru-RU"/>
        </w:rPr>
        <w:t>16.(</w:t>
      </w:r>
      <w:proofErr w:type="gramEnd"/>
      <w:r w:rsidRPr="00A15518">
        <w:rPr>
          <w:rFonts w:ascii="Times New Roman" w:hAnsi="Times New Roman" w:cs="Times New Roman"/>
          <w:b/>
          <w:bCs/>
          <w:lang w:val="ru-RU"/>
        </w:rPr>
        <w:t>1)</w:t>
      </w:r>
      <w:r w:rsidRPr="00A15518">
        <w:rPr>
          <w:rFonts w:ascii="Times New Roman" w:hAnsi="Times New Roman" w:cs="Times New Roman"/>
          <w:lang w:val="ru-RU"/>
        </w:rPr>
        <w:t xml:space="preserve"> Дейностите залесяване на горски територии; определяне на източниците от горската семепроизводствена база, събирането и добива на горски репродуктивни материали, тяхното окачествяване,  </w:t>
      </w:r>
      <w:r>
        <w:rPr>
          <w:rFonts w:ascii="Times New Roman" w:hAnsi="Times New Roman" w:cs="Times New Roman"/>
          <w:lang w:val="ru-RU"/>
        </w:rPr>
        <w:t>т</w:t>
      </w:r>
      <w:r w:rsidRPr="00A15518">
        <w:rPr>
          <w:rFonts w:ascii="Times New Roman" w:hAnsi="Times New Roman" w:cs="Times New Roman"/>
          <w:lang w:val="ru-RU"/>
        </w:rPr>
        <w:t>ърговия, внос и износ; защитата на горските територии срещу ерозия и порои, както и строежа на укрепителни съоръжения, се организират при условия и по ред, определени с Наредбата на Министерския съвет по чл.95, ал.1 от Закона за горите.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b/>
          <w:bCs/>
          <w:lang w:val="ru-RU"/>
        </w:rPr>
        <w:t>(2)</w:t>
      </w:r>
      <w:r w:rsidRPr="00A15518">
        <w:rPr>
          <w:rFonts w:ascii="Times New Roman" w:hAnsi="Times New Roman" w:cs="Times New Roman"/>
          <w:lang w:val="ru-RU"/>
        </w:rPr>
        <w:t xml:space="preserve"> Залесяването включва дейности по създаване на гори: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lang w:val="ru-RU"/>
        </w:rPr>
        <w:t xml:space="preserve">1. събиране, добив и производство на горски  репродуктивни материали; 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lang w:val="ru-RU"/>
        </w:rPr>
        <w:t>2. почистване и подготовка на почвата в площта за засаждане/залесяване с горски  репродуктивни материали;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lang w:val="ru-RU"/>
        </w:rPr>
        <w:t>3. залесяване, презалесяване, попълване, отглеждане и инвентаризация на култури.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lang w:val="ru-RU"/>
        </w:rPr>
        <w:t>4. ограждане на горски култури и възобновени участъци;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lang w:val="ru-RU"/>
        </w:rPr>
        <w:t>5. подпомагане на естественото възобновяване;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lang w:val="ru-RU"/>
        </w:rPr>
        <w:t>6. ограждане на горски култури и възобновени участъци;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lang w:val="ru-RU"/>
        </w:rPr>
        <w:t>7. поливане и торене на горски култури;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lang w:val="ru-RU"/>
        </w:rPr>
        <w:t>8. кастрене на дървета в горски култури;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b/>
          <w:bCs/>
          <w:lang w:val="ru-RU"/>
        </w:rPr>
        <w:t>Чл.1</w:t>
      </w:r>
      <w:r w:rsidRPr="00A15518">
        <w:rPr>
          <w:rFonts w:ascii="Times New Roman" w:hAnsi="Times New Roman" w:cs="Times New Roman"/>
          <w:b/>
          <w:bCs/>
          <w:lang w:val="bg-BG"/>
        </w:rPr>
        <w:t>7</w:t>
      </w:r>
      <w:r w:rsidRPr="00A15518">
        <w:rPr>
          <w:rFonts w:ascii="Times New Roman" w:hAnsi="Times New Roman" w:cs="Times New Roman"/>
          <w:b/>
          <w:bCs/>
          <w:lang w:val="ru-RU"/>
        </w:rPr>
        <w:t>(1)</w:t>
      </w:r>
      <w:r w:rsidRPr="00A15518">
        <w:rPr>
          <w:rFonts w:ascii="Times New Roman" w:hAnsi="Times New Roman" w:cs="Times New Roman"/>
          <w:lang w:val="ru-RU"/>
        </w:rPr>
        <w:t xml:space="preserve"> Защитата на горските територии срещу ерозия и порои обхваща дейности свързани предпазване повърхностния почвения слой и осигуряване на възможност за развитие на растителност, включително и чрез строеж на укрепителни технически съоръжения.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b/>
          <w:bCs/>
          <w:lang w:val="ru-RU"/>
        </w:rPr>
        <w:t>(2)</w:t>
      </w:r>
      <w:r w:rsidRPr="00A15518">
        <w:rPr>
          <w:rFonts w:ascii="Times New Roman" w:hAnsi="Times New Roman" w:cs="Times New Roman"/>
          <w:lang w:val="ru-RU"/>
        </w:rPr>
        <w:t xml:space="preserve"> Залесяването и защитата на горските територии срещу ерозия и порои се извършва в съответствие с утвърдени горскостопански планове и програми.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b/>
          <w:bCs/>
          <w:lang w:val="ru-RU"/>
        </w:rPr>
        <w:t>(3)</w:t>
      </w:r>
      <w:r w:rsidRPr="00A15518">
        <w:rPr>
          <w:rFonts w:ascii="Times New Roman" w:hAnsi="Times New Roman" w:cs="Times New Roman"/>
          <w:lang w:val="ru-RU"/>
        </w:rPr>
        <w:t xml:space="preserve"> Залесяването и строежа на укрепителни противоерозионни съоръжения се извършва въз основа на утвърдени проекти и технологични планове. 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b/>
          <w:bCs/>
          <w:lang w:val="ru-RU"/>
        </w:rPr>
        <w:t>(4)</w:t>
      </w:r>
      <w:r w:rsidRPr="00A15518">
        <w:rPr>
          <w:rFonts w:ascii="Times New Roman" w:hAnsi="Times New Roman" w:cs="Times New Roman"/>
          <w:lang w:val="ru-RU"/>
        </w:rPr>
        <w:t xml:space="preserve"> Общината възлага изпълнението на дейностите по чл. 1</w:t>
      </w:r>
      <w:r w:rsidRPr="00A15518">
        <w:rPr>
          <w:rFonts w:ascii="Times New Roman" w:hAnsi="Times New Roman" w:cs="Times New Roman"/>
          <w:lang w:val="bg-BG"/>
        </w:rPr>
        <w:t>7</w:t>
      </w:r>
      <w:r w:rsidRPr="00A15518">
        <w:rPr>
          <w:rFonts w:ascii="Times New Roman" w:hAnsi="Times New Roman" w:cs="Times New Roman"/>
          <w:lang w:val="ru-RU"/>
        </w:rPr>
        <w:t>.ал.1 чрез открит конкурс, пряко договаряне или други, при условия и ред определени в Закона за горите и Закона за обществени поръчки.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lang w:val="ru-RU"/>
        </w:rPr>
        <w:t xml:space="preserve"> </w:t>
      </w:r>
      <w:r w:rsidRPr="00A15518">
        <w:rPr>
          <w:rFonts w:ascii="Times New Roman" w:hAnsi="Times New Roman" w:cs="Times New Roman"/>
          <w:b/>
          <w:bCs/>
          <w:lang w:val="ru-RU"/>
        </w:rPr>
        <w:t>(5)</w:t>
      </w:r>
      <w:r w:rsidRPr="00A15518">
        <w:rPr>
          <w:rFonts w:ascii="Times New Roman" w:hAnsi="Times New Roman" w:cs="Times New Roman"/>
          <w:lang w:val="ru-RU"/>
        </w:rPr>
        <w:t xml:space="preserve"> Дейностите по ал. 4 могат да се възлагат поотделно или в комплекс от дейности, в зависимост от вида им, местонахождението на обекта, в който ще се извършват, сезоните, обема на работата и сроковете за извършването.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b/>
          <w:bCs/>
          <w:lang w:val="ru-RU"/>
        </w:rPr>
        <w:lastRenderedPageBreak/>
        <w:t>(6)</w:t>
      </w:r>
      <w:r w:rsidRPr="00A15518">
        <w:rPr>
          <w:rFonts w:ascii="Times New Roman" w:hAnsi="Times New Roman" w:cs="Times New Roman"/>
          <w:lang w:val="ru-RU"/>
        </w:rPr>
        <w:t xml:space="preserve"> Дейността “създаване на горски култури“ се възлага в комплекс с другите лесокултурни дейности, чието извършване по преценка на възложителя ще осигури нормалното прихващане и растеж на културите.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b/>
          <w:bCs/>
          <w:lang w:val="ru-RU"/>
        </w:rPr>
        <w:t>Чл.</w:t>
      </w:r>
      <w:r w:rsidRPr="00A15518">
        <w:rPr>
          <w:rFonts w:ascii="Times New Roman" w:hAnsi="Times New Roman" w:cs="Times New Roman"/>
          <w:b/>
          <w:bCs/>
          <w:lang w:val="bg-BG"/>
        </w:rPr>
        <w:t>18</w:t>
      </w:r>
      <w:r w:rsidRPr="00A15518">
        <w:rPr>
          <w:rFonts w:ascii="Times New Roman" w:hAnsi="Times New Roman" w:cs="Times New Roman"/>
          <w:b/>
          <w:bCs/>
          <w:lang w:val="ru-RU"/>
        </w:rPr>
        <w:t>(1)</w:t>
      </w:r>
      <w:r w:rsidRPr="00A15518">
        <w:rPr>
          <w:rFonts w:ascii="Times New Roman" w:hAnsi="Times New Roman" w:cs="Times New Roman"/>
          <w:lang w:val="ru-RU"/>
        </w:rPr>
        <w:t xml:space="preserve"> Дейностите по чл. 1</w:t>
      </w:r>
      <w:r w:rsidRPr="00A15518">
        <w:rPr>
          <w:rFonts w:ascii="Times New Roman" w:hAnsi="Times New Roman" w:cs="Times New Roman"/>
          <w:lang w:val="bg-BG"/>
        </w:rPr>
        <w:t>6</w:t>
      </w:r>
      <w:r w:rsidRPr="00A15518">
        <w:rPr>
          <w:rFonts w:ascii="Times New Roman" w:hAnsi="Times New Roman" w:cs="Times New Roman"/>
          <w:lang w:val="ru-RU"/>
        </w:rPr>
        <w:t>.ал.1 могат да се извършват от Общината с наети по трудов договор работници.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b/>
          <w:bCs/>
          <w:lang w:val="ru-RU"/>
        </w:rPr>
        <w:t>(2)</w:t>
      </w:r>
      <w:r w:rsidRPr="00A15518">
        <w:rPr>
          <w:rFonts w:ascii="Times New Roman" w:hAnsi="Times New Roman" w:cs="Times New Roman"/>
          <w:lang w:val="ru-RU"/>
        </w:rPr>
        <w:t xml:space="preserve"> Общината може да извършва дейностите по чл. 16, ал. 1 въз основа на одобрена от Общинския съвет или Кмета на Общината план-сметка, в рамките на утвърдения бюджет за съответната бюджетна година.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b/>
          <w:bCs/>
          <w:lang w:val="ru-RU"/>
        </w:rPr>
        <w:t>Чл.</w:t>
      </w:r>
      <w:r w:rsidRPr="00A15518">
        <w:rPr>
          <w:rFonts w:ascii="Times New Roman" w:hAnsi="Times New Roman" w:cs="Times New Roman"/>
          <w:b/>
          <w:bCs/>
          <w:lang w:val="bg-BG"/>
        </w:rPr>
        <w:t>19</w:t>
      </w:r>
      <w:r w:rsidRPr="00A15518">
        <w:rPr>
          <w:rFonts w:ascii="Times New Roman" w:hAnsi="Times New Roman" w:cs="Times New Roman"/>
          <w:b/>
          <w:bCs/>
          <w:lang w:val="ru-RU"/>
        </w:rPr>
        <w:t>(1)</w:t>
      </w:r>
      <w:r>
        <w:rPr>
          <w:rFonts w:ascii="Times New Roman" w:hAnsi="Times New Roman" w:cs="Times New Roman"/>
          <w:lang w:val="ru-RU"/>
        </w:rPr>
        <w:t xml:space="preserve"> Сечите в горите на О</w:t>
      </w:r>
      <w:r w:rsidRPr="00A15518">
        <w:rPr>
          <w:rFonts w:ascii="Times New Roman" w:hAnsi="Times New Roman" w:cs="Times New Roman"/>
          <w:lang w:val="ru-RU"/>
        </w:rPr>
        <w:t>бщината се провеждат за възобновяване, отглеждане и подобряване състоянието на горите и за постигане на целите, заложени в горскостопанските планове и програми, при условия и по ред, определени в Наредбата на МЗХ по чл.101, ал.3 от ЗГ.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b/>
          <w:bCs/>
          <w:lang w:val="ru-RU"/>
        </w:rPr>
        <w:t>(2)</w:t>
      </w:r>
      <w:r w:rsidRPr="00A15518">
        <w:rPr>
          <w:rFonts w:ascii="Times New Roman" w:hAnsi="Times New Roman" w:cs="Times New Roman"/>
          <w:lang w:val="ru-RU"/>
        </w:rPr>
        <w:t xml:space="preserve"> За извършването на сечта е необходимо: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lang w:val="ru-RU"/>
        </w:rPr>
        <w:t>1. насаждението да е маркирано;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lang w:val="ru-RU"/>
        </w:rPr>
        <w:t>2. да има одобрен технологичен план;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lang w:val="ru-RU"/>
        </w:rPr>
        <w:t>3. да е издадено позволително за сеч;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b/>
          <w:bCs/>
          <w:lang w:val="ru-RU"/>
        </w:rPr>
        <w:t>(3)</w:t>
      </w:r>
      <w:r w:rsidRPr="00A15518">
        <w:rPr>
          <w:rFonts w:ascii="Times New Roman" w:hAnsi="Times New Roman" w:cs="Times New Roman"/>
          <w:lang w:val="ru-RU"/>
        </w:rPr>
        <w:t xml:space="preserve"> При годишното планиране на насажденията за сеч приоритет имат насаждения, които: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lang w:val="ru-RU"/>
        </w:rPr>
        <w:t>1. сечта от преходната година не е приключила;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lang w:val="ru-RU"/>
        </w:rPr>
        <w:t>2. с влошено санитарно състояние;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lang w:val="ru-RU"/>
        </w:rPr>
        <w:t>3. с напреднал възобновителен процес;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lang w:val="ru-RU"/>
        </w:rPr>
        <w:t xml:space="preserve">4. с пълнота над 0.8 за провеждане на отгледни сечи; 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lang w:val="ru-RU"/>
        </w:rPr>
        <w:t>5.  за провеждане на отгледни сечи до склопяването им;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lang w:val="ru-RU"/>
        </w:rPr>
        <w:t xml:space="preserve"> </w:t>
      </w:r>
      <w:r w:rsidRPr="00A15518">
        <w:rPr>
          <w:rFonts w:ascii="Times New Roman" w:hAnsi="Times New Roman" w:cs="Times New Roman"/>
          <w:b/>
          <w:bCs/>
          <w:lang w:val="ru-RU"/>
        </w:rPr>
        <w:t>(5)</w:t>
      </w:r>
      <w:r w:rsidRPr="00A15518">
        <w:rPr>
          <w:rFonts w:ascii="Times New Roman" w:hAnsi="Times New Roman" w:cs="Times New Roman"/>
          <w:lang w:val="ru-RU"/>
        </w:rPr>
        <w:t xml:space="preserve"> Маркирането на насажденията за сеч включва дейностите по определяне на дърветата са сеч и се превежда съгласно Наредбата за сечите.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</w:p>
    <w:p w:rsidR="00707623" w:rsidRPr="00A15518" w:rsidRDefault="00707623" w:rsidP="00A15518">
      <w:pPr>
        <w:pStyle w:val="a7"/>
        <w:spacing w:after="0"/>
        <w:rPr>
          <w:rFonts w:ascii="Times New Roman" w:hAnsi="Times New Roman" w:cs="Times New Roman"/>
          <w:b/>
          <w:bCs/>
          <w:lang w:val="ru-RU"/>
        </w:rPr>
      </w:pPr>
      <w:r w:rsidRPr="00A15518">
        <w:rPr>
          <w:rFonts w:ascii="Times New Roman" w:hAnsi="Times New Roman" w:cs="Times New Roman"/>
          <w:b/>
          <w:bCs/>
          <w:lang w:val="ru-RU"/>
        </w:rPr>
        <w:t xml:space="preserve">Раздел </w:t>
      </w:r>
      <w:r>
        <w:rPr>
          <w:rFonts w:ascii="Times New Roman" w:hAnsi="Times New Roman" w:cs="Times New Roman"/>
          <w:b/>
          <w:bCs/>
          <w:lang w:val="ru-RU"/>
        </w:rPr>
        <w:t>ІV</w:t>
      </w:r>
    </w:p>
    <w:p w:rsidR="00707623" w:rsidRPr="00A15518" w:rsidRDefault="00707623" w:rsidP="00A15518">
      <w:pPr>
        <w:pStyle w:val="a7"/>
        <w:spacing w:after="0"/>
        <w:rPr>
          <w:rFonts w:ascii="Times New Roman" w:hAnsi="Times New Roman" w:cs="Times New Roman"/>
          <w:b/>
          <w:bCs/>
          <w:caps/>
          <w:lang w:val="ru-RU"/>
        </w:rPr>
      </w:pPr>
      <w:r w:rsidRPr="00A15518">
        <w:rPr>
          <w:rFonts w:ascii="Times New Roman" w:hAnsi="Times New Roman" w:cs="Times New Roman"/>
          <w:b/>
          <w:bCs/>
          <w:caps/>
          <w:lang w:val="ru-RU"/>
        </w:rPr>
        <w:t>Ползване на дървесина и на недървесни продуки</w:t>
      </w:r>
    </w:p>
    <w:p w:rsidR="00707623" w:rsidRPr="00A15518" w:rsidRDefault="00707623" w:rsidP="00A15518">
      <w:pPr>
        <w:pStyle w:val="a7"/>
        <w:spacing w:after="0"/>
        <w:jc w:val="both"/>
        <w:rPr>
          <w:rFonts w:ascii="Times New Roman" w:hAnsi="Times New Roman" w:cs="Times New Roman"/>
          <w:lang w:val="ru-RU"/>
        </w:rPr>
      </w:pP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b/>
          <w:bCs/>
          <w:lang w:val="ru-RU"/>
        </w:rPr>
        <w:t>Чл.2</w:t>
      </w:r>
      <w:r w:rsidRPr="00A15518">
        <w:rPr>
          <w:rFonts w:ascii="Times New Roman" w:hAnsi="Times New Roman" w:cs="Times New Roman"/>
          <w:b/>
          <w:bCs/>
          <w:lang w:val="bg-BG"/>
        </w:rPr>
        <w:t>0</w:t>
      </w:r>
      <w:r w:rsidRPr="00A15518">
        <w:rPr>
          <w:rFonts w:ascii="Times New Roman" w:hAnsi="Times New Roman" w:cs="Times New Roman"/>
          <w:b/>
          <w:bCs/>
          <w:lang w:val="ru-RU"/>
        </w:rPr>
        <w:t>(1)</w:t>
      </w:r>
      <w:r w:rsidRPr="00A15518">
        <w:rPr>
          <w:rFonts w:ascii="Times New Roman" w:hAnsi="Times New Roman" w:cs="Times New Roman"/>
          <w:lang w:val="ru-RU"/>
        </w:rPr>
        <w:t xml:space="preserve"> Ползвания от горските територии на общината са ползването на дървесина и ползването на недървесни горски продукти.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b/>
          <w:bCs/>
          <w:lang w:val="ru-RU"/>
        </w:rPr>
        <w:t>(2)</w:t>
      </w:r>
      <w:r w:rsidRPr="00A15518">
        <w:rPr>
          <w:rFonts w:ascii="Times New Roman" w:hAnsi="Times New Roman" w:cs="Times New Roman"/>
          <w:lang w:val="ru-RU"/>
        </w:rPr>
        <w:t xml:space="preserve"> Ползванията от горските територии на общината са възмездни.</w:t>
      </w:r>
    </w:p>
    <w:p w:rsidR="00707623" w:rsidRPr="00EE0BDA" w:rsidRDefault="00707623" w:rsidP="00033A60">
      <w:pPr>
        <w:pStyle w:val="a7"/>
        <w:spacing w:after="0"/>
        <w:ind w:firstLine="720"/>
        <w:jc w:val="both"/>
        <w:rPr>
          <w:color w:val="000000"/>
          <w:lang w:val="ru-RU"/>
        </w:rPr>
      </w:pPr>
      <w:r w:rsidRPr="00EE0BDA">
        <w:rPr>
          <w:rFonts w:ascii="Times New Roman" w:hAnsi="Times New Roman" w:cs="Times New Roman"/>
          <w:b/>
          <w:bCs/>
          <w:color w:val="000000"/>
          <w:lang w:val="ru-RU"/>
        </w:rPr>
        <w:t>(3)</w:t>
      </w:r>
      <w:r w:rsidRPr="00EE0BDA">
        <w:rPr>
          <w:rFonts w:ascii="Times New Roman" w:hAnsi="Times New Roman" w:cs="Times New Roman"/>
          <w:color w:val="000000"/>
          <w:lang w:val="ru-RU"/>
        </w:rPr>
        <w:t xml:space="preserve"> Размерът на цените за ползвания от горските територии на общината съответства на актуалните цени за ползвания на </w:t>
      </w:r>
      <w:proofErr w:type="gramStart"/>
      <w:r w:rsidRPr="00EE0BDA">
        <w:rPr>
          <w:rFonts w:ascii="Times New Roman" w:hAnsi="Times New Roman" w:cs="Times New Roman"/>
          <w:color w:val="000000"/>
          <w:lang w:val="ru-RU"/>
        </w:rPr>
        <w:t>ТП »</w:t>
      </w:r>
      <w:proofErr w:type="gramEnd"/>
      <w:r w:rsidRPr="00EE0BDA">
        <w:rPr>
          <w:rFonts w:ascii="Times New Roman" w:hAnsi="Times New Roman" w:cs="Times New Roman"/>
          <w:color w:val="000000"/>
          <w:lang w:val="ru-RU"/>
        </w:rPr>
        <w:t xml:space="preserve"> Държавно горско стопанство – Смилян ».</w:t>
      </w:r>
    </w:p>
    <w:p w:rsidR="00707623" w:rsidRPr="00144DB4" w:rsidRDefault="00707623" w:rsidP="00144DB4">
      <w:pPr>
        <w:rPr>
          <w:lang w:val="ru-RU"/>
        </w:rPr>
      </w:pP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b/>
          <w:bCs/>
          <w:lang w:val="ru-RU"/>
        </w:rPr>
        <w:t>Чл.2</w:t>
      </w:r>
      <w:r w:rsidRPr="00A15518">
        <w:rPr>
          <w:rFonts w:ascii="Times New Roman" w:hAnsi="Times New Roman" w:cs="Times New Roman"/>
          <w:b/>
          <w:bCs/>
          <w:lang w:val="bg-BG"/>
        </w:rPr>
        <w:t>1</w:t>
      </w:r>
      <w:r w:rsidRPr="00A15518">
        <w:rPr>
          <w:rFonts w:ascii="Times New Roman" w:hAnsi="Times New Roman" w:cs="Times New Roman"/>
          <w:b/>
          <w:bCs/>
          <w:lang w:val="ru-RU"/>
        </w:rPr>
        <w:t>(1)</w:t>
      </w:r>
      <w:r w:rsidRPr="00A15518">
        <w:rPr>
          <w:rFonts w:ascii="Times New Roman" w:hAnsi="Times New Roman" w:cs="Times New Roman"/>
          <w:lang w:val="ru-RU"/>
        </w:rPr>
        <w:t xml:space="preserve"> Ползването на дървесина от горските територии на общината, което представлява добивът на дървесина и/или разпореждането с нея, се осъществява в съответствие на разпоредбите от Глава пета, Раздел 1 от ЗГ, при условия и по ред, определени с Наредбата по чл.95, ал.1 от Закона.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b/>
          <w:bCs/>
          <w:lang w:val="ru-RU"/>
        </w:rPr>
        <w:t>(2)</w:t>
      </w:r>
      <w:r w:rsidRPr="00A15518">
        <w:rPr>
          <w:rFonts w:ascii="Times New Roman" w:hAnsi="Times New Roman" w:cs="Times New Roman"/>
          <w:lang w:val="ru-RU"/>
        </w:rPr>
        <w:t xml:space="preserve"> Ползването на дървесина от горските територии на общината се осъществява по два начина: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lang w:val="ru-RU"/>
        </w:rPr>
        <w:t>1. чрез продажба на стоящи дървета на корен;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lang w:val="ru-RU"/>
        </w:rPr>
        <w:t>2. чрез добив и продажба на добитата дървесина;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b/>
          <w:bCs/>
          <w:lang w:val="ru-RU"/>
        </w:rPr>
        <w:t>Чл.2</w:t>
      </w:r>
      <w:r w:rsidRPr="00A15518">
        <w:rPr>
          <w:rFonts w:ascii="Times New Roman" w:hAnsi="Times New Roman" w:cs="Times New Roman"/>
          <w:b/>
          <w:bCs/>
          <w:lang w:val="bg-BG"/>
        </w:rPr>
        <w:t>2</w:t>
      </w:r>
      <w:r w:rsidRPr="00A15518">
        <w:rPr>
          <w:rFonts w:ascii="Times New Roman" w:hAnsi="Times New Roman" w:cs="Times New Roman"/>
          <w:b/>
          <w:bCs/>
          <w:lang w:val="ru-RU"/>
        </w:rPr>
        <w:t>(1</w:t>
      </w:r>
      <w:proofErr w:type="gramStart"/>
      <w:r w:rsidRPr="00A15518">
        <w:rPr>
          <w:rFonts w:ascii="Times New Roman" w:hAnsi="Times New Roman" w:cs="Times New Roman"/>
          <w:b/>
          <w:bCs/>
          <w:lang w:val="ru-RU"/>
        </w:rPr>
        <w:t>)</w:t>
      </w:r>
      <w:r w:rsidRPr="00A15518">
        <w:rPr>
          <w:rFonts w:ascii="Times New Roman" w:hAnsi="Times New Roman" w:cs="Times New Roman"/>
          <w:lang w:val="bg-BG"/>
        </w:rPr>
        <w:t xml:space="preserve"> </w:t>
      </w:r>
      <w:r w:rsidRPr="00A15518">
        <w:rPr>
          <w:rFonts w:ascii="Times New Roman" w:hAnsi="Times New Roman" w:cs="Times New Roman"/>
          <w:lang w:val="ru-RU"/>
        </w:rPr>
        <w:t xml:space="preserve"> Ползването</w:t>
      </w:r>
      <w:proofErr w:type="gramEnd"/>
      <w:r w:rsidRPr="00A15518">
        <w:rPr>
          <w:rFonts w:ascii="Times New Roman" w:hAnsi="Times New Roman" w:cs="Times New Roman"/>
          <w:lang w:val="ru-RU"/>
        </w:rPr>
        <w:t xml:space="preserve"> на дървесина в горските територии – общинска собственост се извършва въз основа на годишен план, одобрен от О</w:t>
      </w:r>
      <w:r>
        <w:rPr>
          <w:rFonts w:ascii="Times New Roman" w:hAnsi="Times New Roman" w:cs="Times New Roman"/>
          <w:lang w:val="ru-RU"/>
        </w:rPr>
        <w:t>бщинския съвет</w:t>
      </w:r>
      <w:r w:rsidRPr="00A15518">
        <w:rPr>
          <w:rFonts w:ascii="Times New Roman" w:hAnsi="Times New Roman" w:cs="Times New Roman"/>
          <w:lang w:val="bg-BG"/>
        </w:rPr>
        <w:t xml:space="preserve"> и в съответствие със Закона за горите</w:t>
      </w:r>
      <w:r w:rsidRPr="00A15518">
        <w:rPr>
          <w:rFonts w:ascii="Times New Roman" w:hAnsi="Times New Roman" w:cs="Times New Roman"/>
          <w:lang w:val="ru-RU"/>
        </w:rPr>
        <w:t>.</w:t>
      </w:r>
    </w:p>
    <w:p w:rsidR="00707623" w:rsidRPr="00B212A1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color w:val="000000"/>
          <w:lang w:val="ru-RU"/>
        </w:rPr>
      </w:pPr>
      <w:r w:rsidRPr="00B212A1">
        <w:rPr>
          <w:rFonts w:ascii="Times New Roman" w:hAnsi="Times New Roman" w:cs="Times New Roman"/>
          <w:b/>
          <w:bCs/>
          <w:color w:val="000000"/>
          <w:lang w:val="ru-RU"/>
        </w:rPr>
        <w:t>(2)</w:t>
      </w:r>
      <w:r w:rsidRPr="00B212A1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B212A1">
        <w:rPr>
          <w:rFonts w:ascii="Times New Roman" w:hAnsi="Times New Roman" w:cs="Times New Roman"/>
          <w:color w:val="000000"/>
          <w:lang w:val="bg-BG"/>
        </w:rPr>
        <w:t xml:space="preserve"> П</w:t>
      </w:r>
      <w:r w:rsidRPr="00B212A1">
        <w:rPr>
          <w:rFonts w:ascii="Times New Roman" w:hAnsi="Times New Roman" w:cs="Times New Roman"/>
          <w:color w:val="000000"/>
          <w:lang w:val="ru-RU"/>
        </w:rPr>
        <w:t xml:space="preserve">ланът по ал. 1 се изготвя от лицето по чл.15, ал.2, с което е сключен договора. 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b/>
          <w:bCs/>
          <w:lang w:val="ru-RU"/>
        </w:rPr>
        <w:t>(3)</w:t>
      </w:r>
      <w:r w:rsidRPr="00A15518">
        <w:rPr>
          <w:rFonts w:ascii="Times New Roman" w:hAnsi="Times New Roman" w:cs="Times New Roman"/>
          <w:lang w:val="ru-RU"/>
        </w:rPr>
        <w:t xml:space="preserve"> Обемите на ползването на дървесина в горските територии – общинска собственост, се определят в съответст</w:t>
      </w:r>
      <w:r>
        <w:rPr>
          <w:rFonts w:ascii="Times New Roman" w:hAnsi="Times New Roman" w:cs="Times New Roman"/>
          <w:lang w:val="ru-RU"/>
        </w:rPr>
        <w:t>вие с горскостопанския план на о</w:t>
      </w:r>
      <w:r w:rsidRPr="00A15518">
        <w:rPr>
          <w:rFonts w:ascii="Times New Roman" w:hAnsi="Times New Roman" w:cs="Times New Roman"/>
          <w:lang w:val="ru-RU"/>
        </w:rPr>
        <w:t>бщина</w:t>
      </w:r>
      <w:r>
        <w:rPr>
          <w:rFonts w:ascii="Times New Roman" w:hAnsi="Times New Roman" w:cs="Times New Roman"/>
          <w:lang w:val="ru-RU"/>
        </w:rPr>
        <w:t>та</w:t>
      </w:r>
      <w:r w:rsidRPr="00A15518">
        <w:rPr>
          <w:rFonts w:ascii="Times New Roman" w:hAnsi="Times New Roman" w:cs="Times New Roman"/>
          <w:lang w:val="ru-RU"/>
        </w:rPr>
        <w:t>.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b/>
          <w:bCs/>
          <w:lang w:val="ru-RU"/>
        </w:rPr>
        <w:t>(4)</w:t>
      </w:r>
      <w:r w:rsidRPr="00A15518">
        <w:rPr>
          <w:rFonts w:ascii="Times New Roman" w:hAnsi="Times New Roman" w:cs="Times New Roman"/>
          <w:lang w:val="ru-RU"/>
        </w:rPr>
        <w:t xml:space="preserve"> Годишният план по ал. 1 се публикува на интернет страницата на община</w:t>
      </w:r>
      <w:r>
        <w:rPr>
          <w:rFonts w:ascii="Times New Roman" w:hAnsi="Times New Roman" w:cs="Times New Roman"/>
          <w:lang w:val="ru-RU"/>
        </w:rPr>
        <w:t>та</w:t>
      </w:r>
      <w:r w:rsidRPr="00A15518">
        <w:rPr>
          <w:rFonts w:ascii="Times New Roman" w:hAnsi="Times New Roman" w:cs="Times New Roman"/>
          <w:lang w:val="ru-RU"/>
        </w:rPr>
        <w:t>.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b/>
          <w:bCs/>
          <w:lang w:val="ru-RU"/>
        </w:rPr>
        <w:t>(5)</w:t>
      </w:r>
      <w:r w:rsidRPr="00A15518">
        <w:rPr>
          <w:rFonts w:ascii="Times New Roman" w:hAnsi="Times New Roman" w:cs="Times New Roman"/>
          <w:lang w:val="ru-RU"/>
        </w:rPr>
        <w:t xml:space="preserve"> </w:t>
      </w:r>
      <w:r w:rsidRPr="00A15518">
        <w:rPr>
          <w:rFonts w:ascii="Times New Roman" w:hAnsi="Times New Roman" w:cs="Times New Roman"/>
          <w:lang w:val="bg-BG"/>
        </w:rPr>
        <w:t xml:space="preserve"> </w:t>
      </w:r>
      <w:r w:rsidRPr="00A15518">
        <w:rPr>
          <w:rFonts w:ascii="Times New Roman" w:hAnsi="Times New Roman" w:cs="Times New Roman"/>
          <w:lang w:val="ru-RU"/>
        </w:rPr>
        <w:t>Процедурите за възлагане на добива и за продажба на дървесина се провеждат при наличие на изготвен годишен план.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bg-BG"/>
        </w:rPr>
      </w:pPr>
      <w:r w:rsidRPr="00A15518">
        <w:rPr>
          <w:rFonts w:ascii="Times New Roman" w:hAnsi="Times New Roman" w:cs="Times New Roman"/>
          <w:b/>
          <w:bCs/>
          <w:lang w:val="ru-RU"/>
        </w:rPr>
        <w:lastRenderedPageBreak/>
        <w:t>(6)</w:t>
      </w:r>
      <w:r w:rsidRPr="00A15518">
        <w:rPr>
          <w:rFonts w:ascii="Times New Roman" w:hAnsi="Times New Roman" w:cs="Times New Roman"/>
          <w:lang w:val="ru-RU"/>
        </w:rPr>
        <w:t xml:space="preserve"> Процедурите за ползване на дървесина от горските </w:t>
      </w:r>
      <w:proofErr w:type="gramStart"/>
      <w:r w:rsidRPr="00A15518">
        <w:rPr>
          <w:rFonts w:ascii="Times New Roman" w:hAnsi="Times New Roman" w:cs="Times New Roman"/>
          <w:lang w:val="ru-RU"/>
        </w:rPr>
        <w:t>територии  общинска</w:t>
      </w:r>
      <w:proofErr w:type="gramEnd"/>
      <w:r w:rsidRPr="00A15518">
        <w:rPr>
          <w:rFonts w:ascii="Times New Roman" w:hAnsi="Times New Roman" w:cs="Times New Roman"/>
          <w:lang w:val="ru-RU"/>
        </w:rPr>
        <w:t xml:space="preserve"> собственост се провеждат в съот</w:t>
      </w:r>
      <w:r>
        <w:rPr>
          <w:rFonts w:ascii="Times New Roman" w:hAnsi="Times New Roman" w:cs="Times New Roman"/>
          <w:lang w:val="ru-RU"/>
        </w:rPr>
        <w:t xml:space="preserve">ветствие с график, утвърден от </w:t>
      </w:r>
      <w:r>
        <w:rPr>
          <w:rFonts w:ascii="Times New Roman" w:hAnsi="Times New Roman" w:cs="Times New Roman"/>
          <w:lang w:val="bg-BG"/>
        </w:rPr>
        <w:t>К</w:t>
      </w:r>
      <w:r>
        <w:rPr>
          <w:rFonts w:ascii="Times New Roman" w:hAnsi="Times New Roman" w:cs="Times New Roman"/>
          <w:lang w:val="ru-RU"/>
        </w:rPr>
        <w:t>мета на О</w:t>
      </w:r>
      <w:r w:rsidRPr="00A15518">
        <w:rPr>
          <w:rFonts w:ascii="Times New Roman" w:hAnsi="Times New Roman" w:cs="Times New Roman"/>
          <w:lang w:val="ru-RU"/>
        </w:rPr>
        <w:t xml:space="preserve">бщината. 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b/>
          <w:bCs/>
          <w:lang w:val="ru-RU"/>
        </w:rPr>
        <w:t>Чл.2</w:t>
      </w:r>
      <w:r>
        <w:rPr>
          <w:rFonts w:ascii="Times New Roman" w:hAnsi="Times New Roman" w:cs="Times New Roman"/>
          <w:b/>
          <w:bCs/>
          <w:lang w:val="bg-BG"/>
        </w:rPr>
        <w:t>3</w:t>
      </w:r>
      <w:r w:rsidRPr="00A15518">
        <w:rPr>
          <w:rFonts w:ascii="Times New Roman" w:hAnsi="Times New Roman" w:cs="Times New Roman"/>
          <w:b/>
          <w:bCs/>
          <w:lang w:val="ru-RU"/>
        </w:rPr>
        <w:t>(1)</w:t>
      </w:r>
      <w:r w:rsidRPr="00A15518">
        <w:rPr>
          <w:rFonts w:ascii="Times New Roman" w:hAnsi="Times New Roman" w:cs="Times New Roman"/>
          <w:lang w:val="ru-RU"/>
        </w:rPr>
        <w:t xml:space="preserve"> Ползването на недървесни горски про</w:t>
      </w:r>
      <w:r>
        <w:rPr>
          <w:rFonts w:ascii="Times New Roman" w:hAnsi="Times New Roman" w:cs="Times New Roman"/>
          <w:lang w:val="ru-RU"/>
        </w:rPr>
        <w:t>дукти от горските територии на О</w:t>
      </w:r>
      <w:r w:rsidRPr="00A15518">
        <w:rPr>
          <w:rFonts w:ascii="Times New Roman" w:hAnsi="Times New Roman" w:cs="Times New Roman"/>
          <w:lang w:val="ru-RU"/>
        </w:rPr>
        <w:t>бщината, което представлява добивът на смола, борина, сено, кори, лико, семена, гъби, лечебни и ароматни растения или части от тях, лишеи и мъхове, горски плодове, зеленина, коледни елхи, листников фураж, улов на животни, които не са дивеч, както и разпореждането с тях, се осъществява в съответствие с разпоредбите от Глава пета, Раздел 2 на ЗГ, при условията и по ред, определени с наредбата по чл.95, ал.1 от Закона.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b/>
          <w:bCs/>
          <w:lang w:val="ru-RU"/>
        </w:rPr>
        <w:t>(2)</w:t>
      </w:r>
      <w:r w:rsidRPr="00A15518">
        <w:rPr>
          <w:rFonts w:ascii="Times New Roman" w:hAnsi="Times New Roman" w:cs="Times New Roman"/>
          <w:lang w:val="ru-RU"/>
        </w:rPr>
        <w:t xml:space="preserve"> Ползвания на недървесни горски продукти, когато представляват стопанска дейност, се извършва само, ако това е предвидено в утвърден горскостопански план </w:t>
      </w:r>
      <w:proofErr w:type="gramStart"/>
      <w:r w:rsidRPr="00A15518">
        <w:rPr>
          <w:rFonts w:ascii="Times New Roman" w:hAnsi="Times New Roman" w:cs="Times New Roman"/>
          <w:lang w:val="ru-RU"/>
        </w:rPr>
        <w:t>и  се</w:t>
      </w:r>
      <w:proofErr w:type="gramEnd"/>
      <w:r w:rsidRPr="00A15518">
        <w:rPr>
          <w:rFonts w:ascii="Times New Roman" w:hAnsi="Times New Roman" w:cs="Times New Roman"/>
          <w:lang w:val="ru-RU"/>
        </w:rPr>
        <w:t xml:space="preserve"> извършват при условия и ред, указани в писмено позволително, издадено след заплащане по одобрен от Общинския съвет ценоразпис.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b/>
          <w:bCs/>
          <w:lang w:val="ru-RU"/>
        </w:rPr>
        <w:t>(3)</w:t>
      </w:r>
      <w:r w:rsidRPr="00A15518">
        <w:rPr>
          <w:rFonts w:ascii="Times New Roman" w:hAnsi="Times New Roman" w:cs="Times New Roman"/>
          <w:lang w:val="ru-RU"/>
        </w:rPr>
        <w:t xml:space="preserve"> Размерът на цените за недървесни горски продукти, добити от гори общинска собственост, се определят с решение на Общинския съвет. </w:t>
      </w:r>
    </w:p>
    <w:p w:rsidR="00707623" w:rsidRPr="00A15518" w:rsidRDefault="00707623" w:rsidP="00A15518">
      <w:pPr>
        <w:pStyle w:val="a7"/>
        <w:spacing w:after="0"/>
        <w:jc w:val="both"/>
        <w:rPr>
          <w:rFonts w:ascii="Times New Roman" w:hAnsi="Times New Roman" w:cs="Times New Roman"/>
          <w:b/>
          <w:bCs/>
          <w:lang w:val="bg-BG"/>
        </w:rPr>
      </w:pPr>
    </w:p>
    <w:p w:rsidR="00707623" w:rsidRPr="00A15518" w:rsidRDefault="00707623" w:rsidP="00A15518">
      <w:pPr>
        <w:pStyle w:val="a7"/>
        <w:spacing w:after="0"/>
        <w:rPr>
          <w:rFonts w:ascii="Times New Roman" w:hAnsi="Times New Roman" w:cs="Times New Roman"/>
          <w:b/>
          <w:bCs/>
          <w:lang w:val="ru-RU"/>
        </w:rPr>
      </w:pPr>
      <w:r w:rsidRPr="00A15518">
        <w:rPr>
          <w:rFonts w:ascii="Times New Roman" w:hAnsi="Times New Roman" w:cs="Times New Roman"/>
          <w:b/>
          <w:bCs/>
          <w:lang w:val="ru-RU"/>
        </w:rPr>
        <w:t xml:space="preserve">Раздел </w:t>
      </w:r>
      <w:r>
        <w:rPr>
          <w:rFonts w:ascii="Times New Roman" w:hAnsi="Times New Roman" w:cs="Times New Roman"/>
          <w:b/>
          <w:bCs/>
          <w:lang w:val="ru-RU"/>
        </w:rPr>
        <w:t>V</w:t>
      </w:r>
    </w:p>
    <w:p w:rsidR="00707623" w:rsidRPr="00A15518" w:rsidRDefault="00707623" w:rsidP="00A15518">
      <w:pPr>
        <w:pStyle w:val="a7"/>
        <w:spacing w:after="0"/>
        <w:rPr>
          <w:rFonts w:ascii="Times New Roman" w:hAnsi="Times New Roman" w:cs="Times New Roman"/>
          <w:caps/>
          <w:lang w:val="bg-BG"/>
        </w:rPr>
      </w:pPr>
      <w:r w:rsidRPr="00A15518">
        <w:rPr>
          <w:rFonts w:ascii="Times New Roman" w:hAnsi="Times New Roman" w:cs="Times New Roman"/>
          <w:b/>
          <w:bCs/>
          <w:caps/>
          <w:lang w:val="ru-RU"/>
        </w:rPr>
        <w:t>Паша в горските територии</w:t>
      </w:r>
    </w:p>
    <w:p w:rsidR="00707623" w:rsidRPr="00A15518" w:rsidRDefault="00707623" w:rsidP="00A15518">
      <w:pPr>
        <w:jc w:val="both"/>
        <w:rPr>
          <w:lang w:val="bg-BG"/>
        </w:rPr>
      </w:pP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b/>
          <w:bCs/>
          <w:lang w:val="ru-RU"/>
        </w:rPr>
        <w:t>Чл.2</w:t>
      </w:r>
      <w:r>
        <w:rPr>
          <w:rFonts w:ascii="Times New Roman" w:hAnsi="Times New Roman" w:cs="Times New Roman"/>
          <w:b/>
          <w:bCs/>
          <w:lang w:val="bg-BG"/>
        </w:rPr>
        <w:t>4</w:t>
      </w:r>
      <w:r w:rsidRPr="00A15518">
        <w:rPr>
          <w:rFonts w:ascii="Times New Roman" w:hAnsi="Times New Roman" w:cs="Times New Roman"/>
          <w:b/>
          <w:bCs/>
          <w:lang w:val="ru-RU"/>
        </w:rPr>
        <w:t>(1)</w:t>
      </w:r>
      <w:r w:rsidRPr="00A15518">
        <w:rPr>
          <w:rFonts w:ascii="Times New Roman" w:hAnsi="Times New Roman" w:cs="Times New Roman"/>
          <w:lang w:val="ru-RU"/>
        </w:rPr>
        <w:t xml:space="preserve"> Пашата на селскостопански животни в горските територии на общината, се извършва в съответствие с разпоредбите от Глава пета, Раздел 3 на ЗГ, след заплащане на цена за календарната г</w:t>
      </w:r>
      <w:r>
        <w:rPr>
          <w:rFonts w:ascii="Times New Roman" w:hAnsi="Times New Roman" w:cs="Times New Roman"/>
          <w:lang w:val="ru-RU"/>
        </w:rPr>
        <w:t>одина, определена с решение на О</w:t>
      </w:r>
      <w:r w:rsidRPr="00A15518">
        <w:rPr>
          <w:rFonts w:ascii="Times New Roman" w:hAnsi="Times New Roman" w:cs="Times New Roman"/>
          <w:lang w:val="ru-RU"/>
        </w:rPr>
        <w:t>бщинския съвет.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b/>
          <w:bCs/>
          <w:lang w:val="ru-RU"/>
        </w:rPr>
        <w:t>(2)</w:t>
      </w:r>
      <w:r w:rsidRPr="00A15518">
        <w:rPr>
          <w:rFonts w:ascii="Times New Roman" w:hAnsi="Times New Roman" w:cs="Times New Roman"/>
          <w:lang w:val="ru-RU"/>
        </w:rPr>
        <w:t xml:space="preserve"> Ежегодно, до края на месец февруари, кметът на общината издава заповед, в която се посочват горските територии в които е забранена пашата на селскостопански животни.</w:t>
      </w:r>
    </w:p>
    <w:p w:rsidR="00707623" w:rsidRPr="00A15518" w:rsidRDefault="00707623" w:rsidP="00A15518">
      <w:pPr>
        <w:pStyle w:val="a7"/>
        <w:spacing w:after="0"/>
        <w:jc w:val="both"/>
        <w:rPr>
          <w:rFonts w:ascii="Times New Roman" w:hAnsi="Times New Roman" w:cs="Times New Roman"/>
          <w:b/>
          <w:bCs/>
          <w:lang w:val="ru-RU"/>
        </w:rPr>
      </w:pPr>
    </w:p>
    <w:p w:rsidR="00707623" w:rsidRPr="00A15518" w:rsidRDefault="00707623" w:rsidP="00A15518">
      <w:pPr>
        <w:pStyle w:val="a7"/>
        <w:spacing w:after="0"/>
        <w:rPr>
          <w:rFonts w:ascii="Times New Roman" w:hAnsi="Times New Roman" w:cs="Times New Roman"/>
          <w:b/>
          <w:bCs/>
          <w:lang w:val="ru-RU"/>
        </w:rPr>
      </w:pPr>
      <w:r w:rsidRPr="00A15518">
        <w:rPr>
          <w:rFonts w:ascii="Times New Roman" w:hAnsi="Times New Roman" w:cs="Times New Roman"/>
          <w:b/>
          <w:bCs/>
          <w:lang w:val="ru-RU"/>
        </w:rPr>
        <w:t xml:space="preserve">Раздел </w:t>
      </w:r>
      <w:r>
        <w:rPr>
          <w:rFonts w:ascii="Times New Roman" w:hAnsi="Times New Roman" w:cs="Times New Roman"/>
          <w:b/>
          <w:bCs/>
          <w:lang w:val="ru-RU"/>
        </w:rPr>
        <w:t>VІ</w:t>
      </w:r>
    </w:p>
    <w:p w:rsidR="00707623" w:rsidRPr="00A15518" w:rsidRDefault="00707623" w:rsidP="00A15518">
      <w:pPr>
        <w:pStyle w:val="a7"/>
        <w:spacing w:after="0"/>
        <w:rPr>
          <w:rFonts w:ascii="Times New Roman" w:hAnsi="Times New Roman" w:cs="Times New Roman"/>
          <w:caps/>
          <w:lang w:val="ru-RU"/>
        </w:rPr>
      </w:pPr>
      <w:r w:rsidRPr="00A15518">
        <w:rPr>
          <w:rFonts w:ascii="Times New Roman" w:hAnsi="Times New Roman" w:cs="Times New Roman"/>
          <w:b/>
          <w:bCs/>
          <w:caps/>
          <w:lang w:val="ru-RU"/>
        </w:rPr>
        <w:t>Защита на горските територии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bg-BG"/>
        </w:rPr>
      </w:pP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b/>
          <w:bCs/>
          <w:lang w:val="ru-RU"/>
        </w:rPr>
        <w:t>Чл.2</w:t>
      </w:r>
      <w:r>
        <w:rPr>
          <w:rFonts w:ascii="Times New Roman" w:hAnsi="Times New Roman" w:cs="Times New Roman"/>
          <w:b/>
          <w:bCs/>
          <w:lang w:val="bg-BG"/>
        </w:rPr>
        <w:t>5</w:t>
      </w:r>
      <w:r w:rsidRPr="00A15518">
        <w:rPr>
          <w:rFonts w:ascii="Times New Roman" w:hAnsi="Times New Roman" w:cs="Times New Roman"/>
          <w:b/>
          <w:bCs/>
          <w:lang w:val="bg-BG"/>
        </w:rPr>
        <w:t>(</w:t>
      </w:r>
      <w:r w:rsidRPr="00A15518">
        <w:rPr>
          <w:rFonts w:ascii="Times New Roman" w:hAnsi="Times New Roman" w:cs="Times New Roman"/>
          <w:b/>
          <w:bCs/>
          <w:lang w:val="ru-RU"/>
        </w:rPr>
        <w:t>1)</w:t>
      </w:r>
      <w:r w:rsidRPr="00A15518">
        <w:rPr>
          <w:rFonts w:ascii="Times New Roman" w:hAnsi="Times New Roman" w:cs="Times New Roman"/>
          <w:lang w:val="ru-RU"/>
        </w:rPr>
        <w:t xml:space="preserve"> Защ</w:t>
      </w:r>
      <w:r>
        <w:rPr>
          <w:rFonts w:ascii="Times New Roman" w:hAnsi="Times New Roman" w:cs="Times New Roman"/>
          <w:lang w:val="ru-RU"/>
        </w:rPr>
        <w:t>итата на горските територии на О</w:t>
      </w:r>
      <w:r w:rsidRPr="00A15518">
        <w:rPr>
          <w:rFonts w:ascii="Times New Roman" w:hAnsi="Times New Roman" w:cs="Times New Roman"/>
          <w:lang w:val="ru-RU"/>
        </w:rPr>
        <w:t>бщината,</w:t>
      </w:r>
      <w:r>
        <w:rPr>
          <w:rFonts w:ascii="Times New Roman" w:hAnsi="Times New Roman" w:cs="Times New Roman"/>
          <w:lang w:val="ru-RU"/>
        </w:rPr>
        <w:t xml:space="preserve"> </w:t>
      </w:r>
      <w:proofErr w:type="gramStart"/>
      <w:r w:rsidRPr="00A15518">
        <w:rPr>
          <w:rFonts w:ascii="Times New Roman" w:hAnsi="Times New Roman" w:cs="Times New Roman"/>
          <w:lang w:val="ru-RU"/>
        </w:rPr>
        <w:t>която  обхваща</w:t>
      </w:r>
      <w:proofErr w:type="gramEnd"/>
      <w:r w:rsidRPr="00A15518">
        <w:rPr>
          <w:rFonts w:ascii="Times New Roman" w:hAnsi="Times New Roman" w:cs="Times New Roman"/>
          <w:lang w:val="ru-RU"/>
        </w:rPr>
        <w:t xml:space="preserve"> мерките за превенция и борба с болести, вредители, пожари и други абиотични въздействия, се осъществява по реда на Глава шеста от ЗГ.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b/>
          <w:bCs/>
          <w:lang w:val="ru-RU"/>
        </w:rPr>
        <w:t>Чл.</w:t>
      </w:r>
      <w:r w:rsidRPr="00A15518">
        <w:rPr>
          <w:rFonts w:ascii="Times New Roman" w:hAnsi="Times New Roman" w:cs="Times New Roman"/>
          <w:b/>
          <w:bCs/>
          <w:lang w:val="bg-BG"/>
        </w:rPr>
        <w:t>2</w:t>
      </w:r>
      <w:r>
        <w:rPr>
          <w:rFonts w:ascii="Times New Roman" w:hAnsi="Times New Roman" w:cs="Times New Roman"/>
          <w:b/>
          <w:bCs/>
          <w:lang w:val="bg-BG"/>
        </w:rPr>
        <w:t>6</w:t>
      </w:r>
      <w:r w:rsidRPr="00A15518">
        <w:rPr>
          <w:rFonts w:ascii="Times New Roman" w:hAnsi="Times New Roman" w:cs="Times New Roman"/>
          <w:b/>
          <w:bCs/>
          <w:lang w:val="ru-RU"/>
        </w:rPr>
        <w:t>(1)</w:t>
      </w:r>
      <w:r w:rsidRPr="00A15518">
        <w:rPr>
          <w:rFonts w:ascii="Times New Roman" w:hAnsi="Times New Roman" w:cs="Times New Roman"/>
          <w:lang w:val="ru-RU"/>
        </w:rPr>
        <w:t xml:space="preserve"> Защитата на горските територии от болести, вредители и други повреди осигурява създаването и отглеждането на здрави, устойчиви и високопродуктивни гори и включва: оценка на здравословното им състояние, прогноза за разпространение на вредителите, болестите и други повреди в горите, профилактични и карантинни мероприятия и провеждане на борбата с вредителите, болестите и други повреди.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b/>
          <w:bCs/>
          <w:lang w:val="ru-RU"/>
        </w:rPr>
        <w:t>(2)</w:t>
      </w:r>
      <w:r w:rsidRPr="00A15518">
        <w:rPr>
          <w:rFonts w:ascii="Times New Roman" w:hAnsi="Times New Roman" w:cs="Times New Roman"/>
          <w:lang w:val="ru-RU"/>
        </w:rPr>
        <w:t xml:space="preserve"> Защитата на горските територии от </w:t>
      </w:r>
      <w:proofErr w:type="gramStart"/>
      <w:r w:rsidRPr="00A15518">
        <w:rPr>
          <w:rFonts w:ascii="Times New Roman" w:hAnsi="Times New Roman" w:cs="Times New Roman"/>
          <w:lang w:val="ru-RU"/>
        </w:rPr>
        <w:t>болести</w:t>
      </w:r>
      <w:proofErr w:type="gramEnd"/>
      <w:r w:rsidRPr="00A15518">
        <w:rPr>
          <w:rFonts w:ascii="Times New Roman" w:hAnsi="Times New Roman" w:cs="Times New Roman"/>
          <w:lang w:val="ru-RU"/>
        </w:rPr>
        <w:t xml:space="preserve"> и вредители и други повреди се организира</w:t>
      </w:r>
      <w:r>
        <w:rPr>
          <w:rFonts w:ascii="Times New Roman" w:hAnsi="Times New Roman" w:cs="Times New Roman"/>
          <w:lang w:val="ru-RU"/>
        </w:rPr>
        <w:t xml:space="preserve"> и осъществява от Общината</w:t>
      </w:r>
      <w:r w:rsidRPr="00A15518">
        <w:rPr>
          <w:rFonts w:ascii="Times New Roman" w:hAnsi="Times New Roman" w:cs="Times New Roman"/>
          <w:lang w:val="ru-RU"/>
        </w:rPr>
        <w:t>, на което територията е предоставена за управление, за тяхна сметка, освен в случаите на масово развитие на болести или каламитети в горските територии</w:t>
      </w:r>
      <w:r>
        <w:rPr>
          <w:rFonts w:ascii="Times New Roman" w:hAnsi="Times New Roman" w:cs="Times New Roman"/>
          <w:lang w:val="ru-RU"/>
        </w:rPr>
        <w:t>,</w:t>
      </w:r>
      <w:r w:rsidRPr="00A15518">
        <w:rPr>
          <w:rFonts w:ascii="Times New Roman" w:hAnsi="Times New Roman" w:cs="Times New Roman"/>
          <w:lang w:val="ru-RU"/>
        </w:rPr>
        <w:t xml:space="preserve"> когато защитата се организира и контролира от лесозащитните станции за сметка на държавния бюджет.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b/>
          <w:bCs/>
          <w:lang w:val="ru-RU"/>
        </w:rPr>
        <w:t>(3)</w:t>
      </w:r>
      <w:r w:rsidRPr="00A15518">
        <w:rPr>
          <w:rFonts w:ascii="Times New Roman" w:hAnsi="Times New Roman" w:cs="Times New Roman"/>
          <w:lang w:val="ru-RU"/>
        </w:rPr>
        <w:t xml:space="preserve"> Дейностите по защита в общинските горските територии могат да възлагат на държавните предприятия по чл. 163 от закона за горите, или на лесозащитните станции.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b/>
          <w:bCs/>
          <w:lang w:val="ru-RU"/>
        </w:rPr>
        <w:t>Чл.</w:t>
      </w:r>
      <w:r w:rsidRPr="00A15518">
        <w:rPr>
          <w:rFonts w:ascii="Times New Roman" w:hAnsi="Times New Roman" w:cs="Times New Roman"/>
          <w:b/>
          <w:bCs/>
          <w:lang w:val="bg-BG"/>
        </w:rPr>
        <w:t>2</w:t>
      </w:r>
      <w:r>
        <w:rPr>
          <w:rFonts w:ascii="Times New Roman" w:hAnsi="Times New Roman" w:cs="Times New Roman"/>
          <w:b/>
          <w:bCs/>
          <w:lang w:val="bg-BG"/>
        </w:rPr>
        <w:t>7</w:t>
      </w:r>
      <w:r w:rsidRPr="00A15518">
        <w:rPr>
          <w:rFonts w:ascii="Times New Roman" w:hAnsi="Times New Roman" w:cs="Times New Roman"/>
          <w:b/>
          <w:bCs/>
          <w:lang w:val="ru-RU"/>
        </w:rPr>
        <w:t>(1)</w:t>
      </w:r>
      <w:r w:rsidRPr="00A15518">
        <w:rPr>
          <w:rFonts w:ascii="Times New Roman" w:hAnsi="Times New Roman" w:cs="Times New Roman"/>
          <w:lang w:val="ru-RU"/>
        </w:rPr>
        <w:t xml:space="preserve"> Мерките и мероприятията за защита на горските територии от пожари </w:t>
      </w:r>
      <w:proofErr w:type="gramStart"/>
      <w:r w:rsidRPr="00A15518">
        <w:rPr>
          <w:rFonts w:ascii="Times New Roman" w:hAnsi="Times New Roman" w:cs="Times New Roman"/>
          <w:lang w:val="ru-RU"/>
        </w:rPr>
        <w:t>се</w:t>
      </w:r>
      <w:r w:rsidRPr="00A15518">
        <w:rPr>
          <w:rFonts w:ascii="Times New Roman" w:hAnsi="Times New Roman" w:cs="Times New Roman"/>
          <w:lang w:val="bg-BG"/>
        </w:rPr>
        <w:t xml:space="preserve">  </w:t>
      </w:r>
      <w:r w:rsidRPr="00A15518">
        <w:rPr>
          <w:rFonts w:ascii="Times New Roman" w:hAnsi="Times New Roman" w:cs="Times New Roman"/>
          <w:lang w:val="ru-RU"/>
        </w:rPr>
        <w:t>планират</w:t>
      </w:r>
      <w:proofErr w:type="gramEnd"/>
      <w:r w:rsidRPr="00A15518">
        <w:rPr>
          <w:rFonts w:ascii="Times New Roman" w:hAnsi="Times New Roman" w:cs="Times New Roman"/>
          <w:lang w:val="ru-RU"/>
        </w:rPr>
        <w:t xml:space="preserve"> сметка на държавния бюджет за и са задължителни за изпълнение.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b/>
          <w:bCs/>
          <w:lang w:val="ru-RU"/>
        </w:rPr>
        <w:t>(2)</w:t>
      </w:r>
      <w:r w:rsidRPr="00A15518">
        <w:rPr>
          <w:rFonts w:ascii="Times New Roman" w:hAnsi="Times New Roman" w:cs="Times New Roman"/>
          <w:lang w:val="ru-RU"/>
        </w:rPr>
        <w:t xml:space="preserve"> Изпълнението и поддържането на мерките и мероприятията за защита на горските</w:t>
      </w:r>
      <w:r w:rsidRPr="00A15518">
        <w:rPr>
          <w:rFonts w:ascii="Times New Roman" w:hAnsi="Times New Roman" w:cs="Times New Roman"/>
          <w:lang w:val="bg-BG"/>
        </w:rPr>
        <w:t xml:space="preserve"> </w:t>
      </w:r>
      <w:r w:rsidRPr="00A15518">
        <w:rPr>
          <w:rFonts w:ascii="Times New Roman" w:hAnsi="Times New Roman" w:cs="Times New Roman"/>
          <w:lang w:val="ru-RU"/>
        </w:rPr>
        <w:t>територии от пожари се организира</w:t>
      </w:r>
      <w:r>
        <w:rPr>
          <w:rFonts w:ascii="Times New Roman" w:hAnsi="Times New Roman" w:cs="Times New Roman"/>
          <w:lang w:val="ru-RU"/>
        </w:rPr>
        <w:t xml:space="preserve"> и осъществява от Общината, за нейна</w:t>
      </w:r>
      <w:r w:rsidRPr="00A15518">
        <w:rPr>
          <w:rFonts w:ascii="Times New Roman" w:hAnsi="Times New Roman" w:cs="Times New Roman"/>
          <w:lang w:val="ru-RU"/>
        </w:rPr>
        <w:t xml:space="preserve"> сметка.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b/>
          <w:bCs/>
          <w:lang w:val="ru-RU"/>
        </w:rPr>
        <w:t>(3)</w:t>
      </w:r>
      <w:r>
        <w:rPr>
          <w:rFonts w:ascii="Times New Roman" w:hAnsi="Times New Roman" w:cs="Times New Roman"/>
          <w:lang w:val="ru-RU"/>
        </w:rPr>
        <w:t xml:space="preserve"> Ежегодно, О</w:t>
      </w:r>
      <w:r w:rsidRPr="00A15518">
        <w:rPr>
          <w:rFonts w:ascii="Times New Roman" w:hAnsi="Times New Roman" w:cs="Times New Roman"/>
          <w:lang w:val="ru-RU"/>
        </w:rPr>
        <w:t>бластният управител със заповед определя пожароопасен сезон в горските територии за областта.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b/>
          <w:bCs/>
          <w:lang w:val="ru-RU"/>
        </w:rPr>
        <w:t>(4)</w:t>
      </w:r>
      <w:r w:rsidRPr="00A15518">
        <w:rPr>
          <w:rFonts w:ascii="Times New Roman" w:hAnsi="Times New Roman" w:cs="Times New Roman"/>
          <w:lang w:val="ru-RU"/>
        </w:rPr>
        <w:t xml:space="preserve"> По време на пожароопасния сезон се забранява паленето на открит огън и</w:t>
      </w:r>
      <w:r>
        <w:rPr>
          <w:rFonts w:ascii="Times New Roman" w:hAnsi="Times New Roman" w:cs="Times New Roman"/>
          <w:lang w:val="ru-RU"/>
        </w:rPr>
        <w:t xml:space="preserve"> </w:t>
      </w:r>
      <w:r w:rsidRPr="00A15518">
        <w:rPr>
          <w:rFonts w:ascii="Times New Roman" w:hAnsi="Times New Roman" w:cs="Times New Roman"/>
          <w:lang w:val="ru-RU"/>
        </w:rPr>
        <w:t>извършването на огневи работи на разстояние, по-малко от</w:t>
      </w:r>
      <w:r w:rsidR="007F2EF0">
        <w:rPr>
          <w:rFonts w:ascii="Times New Roman" w:hAnsi="Times New Roman" w:cs="Times New Roman"/>
          <w:lang w:val="ru-RU"/>
        </w:rPr>
        <w:t xml:space="preserve"> </w:t>
      </w:r>
      <w:bookmarkStart w:id="0" w:name="_GoBack"/>
      <w:bookmarkEnd w:id="0"/>
      <w:r w:rsidRPr="00A15518">
        <w:rPr>
          <w:rFonts w:ascii="Times New Roman" w:hAnsi="Times New Roman" w:cs="Times New Roman"/>
          <w:lang w:val="ru-RU"/>
        </w:rPr>
        <w:t>100 м от границите на общинските горските територии.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lang w:val="ru-RU"/>
        </w:rPr>
        <w:t xml:space="preserve"> </w:t>
      </w:r>
      <w:r w:rsidRPr="00A15518">
        <w:rPr>
          <w:rFonts w:ascii="Times New Roman" w:hAnsi="Times New Roman" w:cs="Times New Roman"/>
          <w:b/>
          <w:bCs/>
          <w:lang w:val="ru-RU"/>
        </w:rPr>
        <w:t>(5)</w:t>
      </w:r>
      <w:r w:rsidRPr="00A15518">
        <w:rPr>
          <w:rFonts w:ascii="Times New Roman" w:hAnsi="Times New Roman" w:cs="Times New Roman"/>
          <w:lang w:val="ru-RU"/>
        </w:rPr>
        <w:t xml:space="preserve"> Физическите лица, преминаващи или пребиваващи в горските територии, са длъжнида спазват правилата за пожарна безопасност в тях.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b/>
          <w:bCs/>
          <w:lang w:val="ru-RU"/>
        </w:rPr>
        <w:lastRenderedPageBreak/>
        <w:t>(6)</w:t>
      </w:r>
      <w:r w:rsidRPr="00A15518">
        <w:rPr>
          <w:rFonts w:ascii="Times New Roman" w:hAnsi="Times New Roman" w:cs="Times New Roman"/>
          <w:lang w:val="ru-RU"/>
        </w:rPr>
        <w:t xml:space="preserve"> Сдруженията на ловците, на риболовците и на туристите в България чрез своите органи инструктират членовете си за правилата за пожарна безопасност в горските територии преди всеки излет.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b/>
          <w:bCs/>
          <w:lang w:val="ru-RU"/>
        </w:rPr>
        <w:t>(7)</w:t>
      </w:r>
      <w:r w:rsidRPr="00A15518">
        <w:rPr>
          <w:rFonts w:ascii="Times New Roman" w:hAnsi="Times New Roman" w:cs="Times New Roman"/>
          <w:lang w:val="ru-RU"/>
        </w:rPr>
        <w:t xml:space="preserve"> Непосредственото организиране на борбата с горски пожари се извършва от органите по пожарна </w:t>
      </w:r>
      <w:proofErr w:type="gramStart"/>
      <w:r w:rsidRPr="00A15518">
        <w:rPr>
          <w:rFonts w:ascii="Times New Roman" w:hAnsi="Times New Roman" w:cs="Times New Roman"/>
          <w:lang w:val="ru-RU"/>
        </w:rPr>
        <w:t>безопасност</w:t>
      </w:r>
      <w:proofErr w:type="gramEnd"/>
      <w:r w:rsidRPr="00A15518">
        <w:rPr>
          <w:rFonts w:ascii="Times New Roman" w:hAnsi="Times New Roman" w:cs="Times New Roman"/>
          <w:lang w:val="ru-RU"/>
        </w:rPr>
        <w:t xml:space="preserve"> и защита на населението със съдействието на общината, както и на лицата, извършващи дейности в тях.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b/>
          <w:bCs/>
          <w:lang w:val="ru-RU"/>
        </w:rPr>
        <w:t>(8)</w:t>
      </w:r>
      <w:r w:rsidRPr="00A15518">
        <w:rPr>
          <w:rFonts w:ascii="Times New Roman" w:hAnsi="Times New Roman" w:cs="Times New Roman"/>
          <w:lang w:val="ru-RU"/>
        </w:rPr>
        <w:t xml:space="preserve"> Кметовете на общини, райони, кметства и кметските наместници организират за сметка на общинския бюджет доброволни формирования за гасене на горски пожари по реда на Закона за защита при бедствия.</w:t>
      </w:r>
    </w:p>
    <w:p w:rsidR="00707623" w:rsidRPr="00A15518" w:rsidRDefault="00707623" w:rsidP="00A15518">
      <w:pPr>
        <w:pStyle w:val="a7"/>
        <w:spacing w:after="0"/>
        <w:jc w:val="both"/>
        <w:rPr>
          <w:rFonts w:ascii="Times New Roman" w:hAnsi="Times New Roman" w:cs="Times New Roman"/>
          <w:b/>
          <w:bCs/>
          <w:lang w:val="bg-BG"/>
        </w:rPr>
      </w:pPr>
    </w:p>
    <w:p w:rsidR="00707623" w:rsidRPr="00A15518" w:rsidRDefault="00707623" w:rsidP="00A15518">
      <w:pPr>
        <w:pStyle w:val="a7"/>
        <w:spacing w:after="0"/>
        <w:rPr>
          <w:rFonts w:ascii="Times New Roman" w:hAnsi="Times New Roman" w:cs="Times New Roman"/>
          <w:b/>
          <w:bCs/>
          <w:lang w:val="ru-RU"/>
        </w:rPr>
      </w:pPr>
      <w:r w:rsidRPr="00A15518">
        <w:rPr>
          <w:rFonts w:ascii="Times New Roman" w:hAnsi="Times New Roman" w:cs="Times New Roman"/>
          <w:b/>
          <w:bCs/>
          <w:lang w:val="ru-RU"/>
        </w:rPr>
        <w:t xml:space="preserve">Раздел </w:t>
      </w:r>
      <w:r>
        <w:rPr>
          <w:rFonts w:ascii="Times New Roman" w:hAnsi="Times New Roman" w:cs="Times New Roman"/>
          <w:b/>
          <w:bCs/>
          <w:lang w:val="ru-RU"/>
        </w:rPr>
        <w:t>VІІ</w:t>
      </w:r>
    </w:p>
    <w:p w:rsidR="00707623" w:rsidRPr="00A15518" w:rsidRDefault="00707623" w:rsidP="00A15518">
      <w:pPr>
        <w:pStyle w:val="a7"/>
        <w:spacing w:after="0"/>
        <w:rPr>
          <w:rFonts w:ascii="Times New Roman" w:hAnsi="Times New Roman" w:cs="Times New Roman"/>
          <w:caps/>
          <w:lang w:val="ru-RU"/>
        </w:rPr>
      </w:pPr>
      <w:r w:rsidRPr="00A15518">
        <w:rPr>
          <w:rFonts w:ascii="Times New Roman" w:hAnsi="Times New Roman" w:cs="Times New Roman"/>
          <w:b/>
          <w:bCs/>
          <w:caps/>
          <w:lang w:val="ru-RU"/>
        </w:rPr>
        <w:t>Достъп до горите на общината</w:t>
      </w:r>
    </w:p>
    <w:p w:rsidR="00707623" w:rsidRPr="00A15518" w:rsidRDefault="00707623" w:rsidP="00A15518">
      <w:pPr>
        <w:pStyle w:val="a7"/>
        <w:spacing w:after="0"/>
        <w:jc w:val="both"/>
        <w:rPr>
          <w:rFonts w:ascii="Times New Roman" w:hAnsi="Times New Roman" w:cs="Times New Roman"/>
          <w:lang w:val="bg-BG"/>
        </w:rPr>
      </w:pP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b/>
          <w:bCs/>
          <w:lang w:val="ru-RU"/>
        </w:rPr>
        <w:t>Чл.</w:t>
      </w:r>
      <w:r w:rsidRPr="00A15518">
        <w:rPr>
          <w:rFonts w:ascii="Times New Roman" w:hAnsi="Times New Roman" w:cs="Times New Roman"/>
          <w:b/>
          <w:bCs/>
          <w:lang w:val="bg-BG"/>
        </w:rPr>
        <w:t>2</w:t>
      </w:r>
      <w:r>
        <w:rPr>
          <w:rFonts w:ascii="Times New Roman" w:hAnsi="Times New Roman" w:cs="Times New Roman"/>
          <w:b/>
          <w:bCs/>
          <w:lang w:val="bg-BG"/>
        </w:rPr>
        <w:t>8</w:t>
      </w:r>
      <w:r>
        <w:rPr>
          <w:rFonts w:ascii="Times New Roman" w:hAnsi="Times New Roman" w:cs="Times New Roman"/>
          <w:lang w:val="ru-RU"/>
        </w:rPr>
        <w:t xml:space="preserve"> Достъпът до горите на О</w:t>
      </w:r>
      <w:r w:rsidRPr="00A15518">
        <w:rPr>
          <w:rFonts w:ascii="Times New Roman" w:hAnsi="Times New Roman" w:cs="Times New Roman"/>
          <w:lang w:val="ru-RU"/>
        </w:rPr>
        <w:t>бщината се осъществява при условията и по ред, определени в Глава седма от ЗГ.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b/>
          <w:bCs/>
          <w:lang w:val="ru-RU"/>
        </w:rPr>
        <w:t>Чл.</w:t>
      </w:r>
      <w:r>
        <w:rPr>
          <w:rFonts w:ascii="Times New Roman" w:hAnsi="Times New Roman" w:cs="Times New Roman"/>
          <w:b/>
          <w:bCs/>
          <w:lang w:val="bg-BG"/>
        </w:rPr>
        <w:t>29</w:t>
      </w:r>
      <w:r w:rsidRPr="00A15518">
        <w:rPr>
          <w:rFonts w:ascii="Times New Roman" w:hAnsi="Times New Roman" w:cs="Times New Roman"/>
          <w:b/>
          <w:bCs/>
          <w:lang w:val="ru-RU"/>
        </w:rPr>
        <w:t>(1)</w:t>
      </w:r>
      <w:r w:rsidRPr="00A15518">
        <w:rPr>
          <w:rFonts w:ascii="Times New Roman" w:hAnsi="Times New Roman" w:cs="Times New Roman"/>
          <w:lang w:val="ru-RU"/>
        </w:rPr>
        <w:t xml:space="preserve"> Достъпът до горските територии е свободен, на собствен риск, при спазване указанията на горската администрация и собственика на горската територия, освен в случаите, предвидени в закона за горите.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b/>
          <w:bCs/>
          <w:lang w:val="ru-RU"/>
        </w:rPr>
        <w:t>(2)</w:t>
      </w:r>
      <w:r w:rsidRPr="00A15518">
        <w:rPr>
          <w:rFonts w:ascii="Times New Roman" w:hAnsi="Times New Roman" w:cs="Times New Roman"/>
          <w:lang w:val="ru-RU"/>
        </w:rPr>
        <w:t xml:space="preserve"> Достъпът до и от горските територии, предоставени за управление на други ведомства във връзка с националната сигурност и отбраната, се определя с акт на ръководителя на съответното ведомство.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b/>
          <w:bCs/>
          <w:lang w:val="ru-RU"/>
        </w:rPr>
        <w:t>(3)</w:t>
      </w:r>
      <w:r w:rsidRPr="00A15518">
        <w:rPr>
          <w:rFonts w:ascii="Times New Roman" w:hAnsi="Times New Roman" w:cs="Times New Roman"/>
          <w:lang w:val="ru-RU"/>
        </w:rPr>
        <w:t xml:space="preserve"> Достъпът до горските територии, включени в защитени територии, се извършва при условията и по реда на закон за горите, освен в случаите, когато със заповедите за обявяване или плановете за управление той не е забранен или ограничен при определени условия.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b/>
          <w:bCs/>
          <w:lang w:val="ru-RU"/>
        </w:rPr>
        <w:t>(4)</w:t>
      </w:r>
      <w:r w:rsidRPr="00A15518">
        <w:rPr>
          <w:rFonts w:ascii="Times New Roman" w:hAnsi="Times New Roman" w:cs="Times New Roman"/>
          <w:lang w:val="ru-RU"/>
        </w:rPr>
        <w:t xml:space="preserve"> </w:t>
      </w:r>
      <w:proofErr w:type="gramStart"/>
      <w:r w:rsidRPr="00A15518">
        <w:rPr>
          <w:rFonts w:ascii="Times New Roman" w:hAnsi="Times New Roman" w:cs="Times New Roman"/>
          <w:lang w:val="ru-RU"/>
        </w:rPr>
        <w:t>С</w:t>
      </w:r>
      <w:proofErr w:type="gramEnd"/>
      <w:r w:rsidRPr="00A15518">
        <w:rPr>
          <w:rFonts w:ascii="Times New Roman" w:hAnsi="Times New Roman" w:cs="Times New Roman"/>
          <w:lang w:val="ru-RU"/>
        </w:rPr>
        <w:t xml:space="preserve"> разрешение, издадено по закон за горите, се осигурява достъпът до горски територии, в които се провежда добив на дървесина и за това обстоятелство е поставена обозначителна табела.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b/>
          <w:bCs/>
          <w:lang w:val="ru-RU"/>
        </w:rPr>
        <w:t>(5)</w:t>
      </w:r>
      <w:r w:rsidRPr="00A15518">
        <w:rPr>
          <w:rFonts w:ascii="Times New Roman" w:hAnsi="Times New Roman" w:cs="Times New Roman"/>
          <w:lang w:val="ru-RU"/>
        </w:rPr>
        <w:t xml:space="preserve"> Разрешението по ал. 3 се дава в писмена форма от директора на лесничейството.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b/>
          <w:bCs/>
          <w:lang w:val="ru-RU"/>
        </w:rPr>
        <w:t>Чл. 3</w:t>
      </w:r>
      <w:r>
        <w:rPr>
          <w:rFonts w:ascii="Times New Roman" w:hAnsi="Times New Roman" w:cs="Times New Roman"/>
          <w:b/>
          <w:bCs/>
          <w:lang w:val="bg-BG"/>
        </w:rPr>
        <w:t>0</w:t>
      </w:r>
      <w:r w:rsidRPr="00A15518">
        <w:rPr>
          <w:rFonts w:ascii="Times New Roman" w:hAnsi="Times New Roman" w:cs="Times New Roman"/>
          <w:lang w:val="bg-BG"/>
        </w:rPr>
        <w:t xml:space="preserve"> </w:t>
      </w:r>
      <w:r w:rsidRPr="00A15518">
        <w:rPr>
          <w:rFonts w:ascii="Times New Roman" w:hAnsi="Times New Roman" w:cs="Times New Roman"/>
          <w:lang w:val="ru-RU"/>
        </w:rPr>
        <w:t>В имотите в горските територии не може да се извършва ограждане или други действия, които ограничават свободното придвижване на хора, диви животни и води, с изключение на имоти, за които това е предвидено в нормативен или административен акт.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b/>
          <w:bCs/>
          <w:lang w:val="ru-RU"/>
        </w:rPr>
        <w:t>Чл. 3</w:t>
      </w:r>
      <w:r>
        <w:rPr>
          <w:rFonts w:ascii="Times New Roman" w:hAnsi="Times New Roman" w:cs="Times New Roman"/>
          <w:b/>
          <w:bCs/>
          <w:lang w:val="bg-BG"/>
        </w:rPr>
        <w:t>1</w:t>
      </w:r>
      <w:r w:rsidRPr="00A15518">
        <w:rPr>
          <w:rFonts w:ascii="Times New Roman" w:hAnsi="Times New Roman" w:cs="Times New Roman"/>
          <w:b/>
          <w:bCs/>
          <w:lang w:val="ru-RU"/>
        </w:rPr>
        <w:t>(1</w:t>
      </w:r>
      <w:proofErr w:type="gramStart"/>
      <w:r w:rsidRPr="00A15518">
        <w:rPr>
          <w:rFonts w:ascii="Times New Roman" w:hAnsi="Times New Roman" w:cs="Times New Roman"/>
          <w:b/>
          <w:bCs/>
          <w:lang w:val="ru-RU"/>
        </w:rPr>
        <w:t>)</w:t>
      </w:r>
      <w:r w:rsidRPr="00A15518">
        <w:rPr>
          <w:rFonts w:ascii="Times New Roman" w:hAnsi="Times New Roman" w:cs="Times New Roman"/>
          <w:lang w:val="ru-RU"/>
        </w:rPr>
        <w:t xml:space="preserve"> </w:t>
      </w:r>
      <w:r w:rsidRPr="00A15518">
        <w:rPr>
          <w:rFonts w:ascii="Times New Roman" w:hAnsi="Times New Roman" w:cs="Times New Roman"/>
          <w:lang w:val="bg-BG"/>
        </w:rPr>
        <w:t xml:space="preserve"> </w:t>
      </w:r>
      <w:r>
        <w:rPr>
          <w:rFonts w:ascii="Times New Roman" w:hAnsi="Times New Roman" w:cs="Times New Roman"/>
          <w:lang w:val="ru-RU"/>
        </w:rPr>
        <w:t>Кметът</w:t>
      </w:r>
      <w:proofErr w:type="gramEnd"/>
      <w:r>
        <w:rPr>
          <w:rFonts w:ascii="Times New Roman" w:hAnsi="Times New Roman" w:cs="Times New Roman"/>
          <w:lang w:val="ru-RU"/>
        </w:rPr>
        <w:t xml:space="preserve"> на </w:t>
      </w:r>
      <w:r>
        <w:rPr>
          <w:rFonts w:ascii="Times New Roman" w:hAnsi="Times New Roman" w:cs="Times New Roman"/>
          <w:lang w:val="bg-BG"/>
        </w:rPr>
        <w:t>О</w:t>
      </w:r>
      <w:r w:rsidRPr="00A15518">
        <w:rPr>
          <w:rFonts w:ascii="Times New Roman" w:hAnsi="Times New Roman" w:cs="Times New Roman"/>
          <w:lang w:val="ru-RU"/>
        </w:rPr>
        <w:t>бщината със заповед може временно, за срок до три месеца, да ограничи или да забрани достъпа до определена горска територия: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lang w:val="ru-RU"/>
        </w:rPr>
        <w:t>1. с цел опазването и защитата на горските територии и дивеча;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lang w:val="ru-RU"/>
        </w:rPr>
        <w:t>2. в интерес на здравето и безопасността на гражданите.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b/>
          <w:bCs/>
          <w:lang w:val="ru-RU"/>
        </w:rPr>
        <w:t>(2)</w:t>
      </w:r>
      <w:r w:rsidRPr="00A15518">
        <w:rPr>
          <w:rFonts w:ascii="Times New Roman" w:hAnsi="Times New Roman" w:cs="Times New Roman"/>
          <w:lang w:val="ru-RU"/>
        </w:rPr>
        <w:t xml:space="preserve"> </w:t>
      </w:r>
      <w:r w:rsidRPr="00A15518">
        <w:rPr>
          <w:rFonts w:ascii="Times New Roman" w:hAnsi="Times New Roman" w:cs="Times New Roman"/>
          <w:lang w:val="bg-BG"/>
        </w:rPr>
        <w:t xml:space="preserve"> </w:t>
      </w:r>
      <w:r w:rsidRPr="00A15518">
        <w:rPr>
          <w:rFonts w:ascii="Times New Roman" w:hAnsi="Times New Roman" w:cs="Times New Roman"/>
          <w:lang w:val="ru-RU"/>
        </w:rPr>
        <w:t>Заповедта по ал.1 се оповестява публ</w:t>
      </w:r>
      <w:r>
        <w:rPr>
          <w:rFonts w:ascii="Times New Roman" w:hAnsi="Times New Roman" w:cs="Times New Roman"/>
          <w:lang w:val="ru-RU"/>
        </w:rPr>
        <w:t>ично на интернет страницата на О</w:t>
      </w:r>
      <w:r w:rsidRPr="00A15518">
        <w:rPr>
          <w:rFonts w:ascii="Times New Roman" w:hAnsi="Times New Roman" w:cs="Times New Roman"/>
          <w:lang w:val="ru-RU"/>
        </w:rPr>
        <w:t>бщината и на инфор</w:t>
      </w:r>
      <w:r>
        <w:rPr>
          <w:rFonts w:ascii="Times New Roman" w:hAnsi="Times New Roman" w:cs="Times New Roman"/>
          <w:lang w:val="ru-RU"/>
        </w:rPr>
        <w:t>мационното табло в сградата на О</w:t>
      </w:r>
      <w:r w:rsidRPr="00A15518">
        <w:rPr>
          <w:rFonts w:ascii="Times New Roman" w:hAnsi="Times New Roman" w:cs="Times New Roman"/>
          <w:lang w:val="ru-RU"/>
        </w:rPr>
        <w:t>бщина</w:t>
      </w:r>
      <w:r>
        <w:rPr>
          <w:rFonts w:ascii="Times New Roman" w:hAnsi="Times New Roman" w:cs="Times New Roman"/>
          <w:lang w:val="ru-RU"/>
        </w:rPr>
        <w:t>та</w:t>
      </w:r>
      <w:r w:rsidRPr="00A15518">
        <w:rPr>
          <w:rFonts w:ascii="Times New Roman" w:hAnsi="Times New Roman" w:cs="Times New Roman"/>
          <w:lang w:val="ru-RU"/>
        </w:rPr>
        <w:t>.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b/>
          <w:bCs/>
          <w:lang w:val="ru-RU"/>
        </w:rPr>
        <w:t>(3)</w:t>
      </w:r>
      <w:r w:rsidRPr="00A15518">
        <w:rPr>
          <w:rFonts w:ascii="Times New Roman" w:hAnsi="Times New Roman" w:cs="Times New Roman"/>
          <w:lang w:val="ru-RU"/>
        </w:rPr>
        <w:t xml:space="preserve"> </w:t>
      </w:r>
      <w:r w:rsidRPr="00A15518">
        <w:rPr>
          <w:rFonts w:ascii="Times New Roman" w:hAnsi="Times New Roman" w:cs="Times New Roman"/>
          <w:lang w:val="bg-BG"/>
        </w:rPr>
        <w:t xml:space="preserve"> </w:t>
      </w:r>
      <w:r w:rsidRPr="00A15518">
        <w:rPr>
          <w:rFonts w:ascii="Times New Roman" w:hAnsi="Times New Roman" w:cs="Times New Roman"/>
          <w:lang w:val="ru-RU"/>
        </w:rPr>
        <w:t>Въз основа на заповедта по ал.1 кметството, по чиято инициатива е ограничен достъпът до горската територия, поставя бариери или обозначителни табели.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b/>
          <w:bCs/>
          <w:lang w:val="ru-RU"/>
        </w:rPr>
        <w:t>(4)</w:t>
      </w:r>
      <w:r w:rsidRPr="00A15518">
        <w:rPr>
          <w:rFonts w:ascii="Times New Roman" w:hAnsi="Times New Roman" w:cs="Times New Roman"/>
          <w:lang w:val="ru-RU"/>
        </w:rPr>
        <w:t xml:space="preserve"> </w:t>
      </w:r>
      <w:r w:rsidRPr="00A15518">
        <w:rPr>
          <w:rFonts w:ascii="Times New Roman" w:hAnsi="Times New Roman" w:cs="Times New Roman"/>
          <w:lang w:val="bg-BG"/>
        </w:rPr>
        <w:t xml:space="preserve"> </w:t>
      </w:r>
      <w:r w:rsidRPr="00A15518">
        <w:rPr>
          <w:rFonts w:ascii="Times New Roman" w:hAnsi="Times New Roman" w:cs="Times New Roman"/>
          <w:lang w:val="ru-RU"/>
        </w:rPr>
        <w:t>Достъпът на собственици на горски територии до имотите им може да бъде ограничено само в случаите на ал. 1.т.2.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b/>
          <w:bCs/>
          <w:lang w:val="ru-RU"/>
        </w:rPr>
        <w:t>Чл.3</w:t>
      </w:r>
      <w:r>
        <w:rPr>
          <w:rFonts w:ascii="Times New Roman" w:hAnsi="Times New Roman" w:cs="Times New Roman"/>
          <w:b/>
          <w:bCs/>
          <w:lang w:val="bg-BG"/>
        </w:rPr>
        <w:t>2</w:t>
      </w:r>
      <w:r w:rsidRPr="00A15518">
        <w:rPr>
          <w:rFonts w:ascii="Times New Roman" w:hAnsi="Times New Roman" w:cs="Times New Roman"/>
          <w:b/>
          <w:bCs/>
          <w:lang w:val="ru-RU"/>
        </w:rPr>
        <w:t>(1)</w:t>
      </w:r>
      <w:r w:rsidRPr="00A15518">
        <w:rPr>
          <w:rFonts w:ascii="Times New Roman" w:hAnsi="Times New Roman" w:cs="Times New Roman"/>
          <w:lang w:val="ru-RU"/>
        </w:rPr>
        <w:t xml:space="preserve"> Товарни превозни средства и пътни превозни средства с животинска тяга, могат да се движат в горските територии и по горските пътища само във връзка с изпълнение на</w:t>
      </w:r>
      <w:r w:rsidRPr="00A15518">
        <w:rPr>
          <w:rFonts w:ascii="Times New Roman" w:hAnsi="Times New Roman" w:cs="Times New Roman"/>
          <w:lang w:val="bg-BG"/>
        </w:rPr>
        <w:t xml:space="preserve"> </w:t>
      </w:r>
      <w:r w:rsidRPr="00A15518">
        <w:rPr>
          <w:rFonts w:ascii="Times New Roman" w:hAnsi="Times New Roman" w:cs="Times New Roman"/>
          <w:lang w:val="ru-RU"/>
        </w:rPr>
        <w:t>горскостопански, селскостопански и ловностопански дейности.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b/>
          <w:bCs/>
          <w:lang w:val="ru-RU"/>
        </w:rPr>
        <w:t>(2)</w:t>
      </w:r>
      <w:r w:rsidRPr="00A15518">
        <w:rPr>
          <w:rFonts w:ascii="Times New Roman" w:hAnsi="Times New Roman" w:cs="Times New Roman"/>
          <w:lang w:val="ru-RU"/>
        </w:rPr>
        <w:t xml:space="preserve"> Обстоятелството, че превозното средство ще се ползва за изпълнение на дейностите</w:t>
      </w:r>
      <w:r w:rsidRPr="00A15518">
        <w:rPr>
          <w:rFonts w:ascii="Times New Roman" w:hAnsi="Times New Roman" w:cs="Times New Roman"/>
          <w:lang w:val="bg-BG"/>
        </w:rPr>
        <w:t xml:space="preserve"> </w:t>
      </w:r>
      <w:r w:rsidRPr="00A15518">
        <w:rPr>
          <w:rFonts w:ascii="Times New Roman" w:hAnsi="Times New Roman" w:cs="Times New Roman"/>
          <w:lang w:val="ru-RU"/>
        </w:rPr>
        <w:t>по ал. 1, се удостоверява със: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lang w:val="ru-RU"/>
        </w:rPr>
        <w:t>1. документ, издаден</w:t>
      </w:r>
      <w:r>
        <w:rPr>
          <w:rFonts w:ascii="Times New Roman" w:hAnsi="Times New Roman" w:cs="Times New Roman"/>
          <w:lang w:val="ru-RU"/>
        </w:rPr>
        <w:t xml:space="preserve"> от Кмета на Общината или на Д</w:t>
      </w:r>
      <w:r w:rsidRPr="00A15518">
        <w:rPr>
          <w:rFonts w:ascii="Times New Roman" w:hAnsi="Times New Roman" w:cs="Times New Roman"/>
          <w:lang w:val="ru-RU"/>
        </w:rPr>
        <w:t>ържавното ловно стопанство без заплащане на такса- когато дейността се извършва от стопанството или е възложена от него;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lang w:val="ru-RU"/>
        </w:rPr>
        <w:t>2. разрешително за лов, валидно за конкретната дата и място на ловуване;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lang w:val="ru-RU"/>
        </w:rPr>
        <w:t>3. документ, изд</w:t>
      </w:r>
      <w:r>
        <w:rPr>
          <w:rFonts w:ascii="Times New Roman" w:hAnsi="Times New Roman" w:cs="Times New Roman"/>
          <w:lang w:val="ru-RU"/>
        </w:rPr>
        <w:t>аден без заплащане на такса от Кмета на О</w:t>
      </w:r>
      <w:r w:rsidRPr="00A15518">
        <w:rPr>
          <w:rFonts w:ascii="Times New Roman" w:hAnsi="Times New Roman" w:cs="Times New Roman"/>
          <w:lang w:val="ru-RU"/>
        </w:rPr>
        <w:t>бщината - в останалите случаи.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b/>
          <w:bCs/>
          <w:lang w:val="ru-RU"/>
        </w:rPr>
        <w:lastRenderedPageBreak/>
        <w:t>(3)</w:t>
      </w:r>
      <w:r w:rsidRPr="00A15518">
        <w:rPr>
          <w:rFonts w:ascii="Times New Roman" w:hAnsi="Times New Roman" w:cs="Times New Roman"/>
          <w:lang w:val="ru-RU"/>
        </w:rPr>
        <w:t xml:space="preserve"> Движението на превозните средства по ал.1, когато не е свързано с изпълнение на</w:t>
      </w:r>
      <w:r w:rsidRPr="00A15518">
        <w:rPr>
          <w:rFonts w:ascii="Times New Roman" w:hAnsi="Times New Roman" w:cs="Times New Roman"/>
          <w:lang w:val="bg-BG"/>
        </w:rPr>
        <w:t xml:space="preserve"> </w:t>
      </w:r>
      <w:r w:rsidRPr="00A15518">
        <w:rPr>
          <w:rFonts w:ascii="Times New Roman" w:hAnsi="Times New Roman" w:cs="Times New Roman"/>
          <w:lang w:val="ru-RU"/>
        </w:rPr>
        <w:t>горскостопански, селскостопански или ловностопански дейности, е допустимо само когато: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lang w:val="ru-RU"/>
        </w:rPr>
        <w:t>1. е дадено разрешение за това от кмета на общината.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lang w:val="ru-RU"/>
        </w:rPr>
        <w:t>2. е по пътища и трасета, които са специално обозначени за такива цели.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b/>
          <w:bCs/>
          <w:lang w:val="ru-RU"/>
        </w:rPr>
        <w:t>(4)</w:t>
      </w:r>
      <w:r w:rsidRPr="00A15518">
        <w:rPr>
          <w:rFonts w:ascii="Times New Roman" w:hAnsi="Times New Roman" w:cs="Times New Roman"/>
          <w:lang w:val="ru-RU"/>
        </w:rPr>
        <w:t xml:space="preserve"> Собствениците или ползвателите на имоти, за чието ползване е необходимо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lang w:val="ru-RU"/>
        </w:rPr>
        <w:t xml:space="preserve">преминаването с товарни превозни средства и пътни превозни средства с животинска тяга </w:t>
      </w:r>
      <w:proofErr w:type="gramStart"/>
      <w:r w:rsidRPr="00A15518">
        <w:rPr>
          <w:rFonts w:ascii="Times New Roman" w:hAnsi="Times New Roman" w:cs="Times New Roman"/>
          <w:lang w:val="ru-RU"/>
        </w:rPr>
        <w:t>по горски</w:t>
      </w:r>
      <w:proofErr w:type="gramEnd"/>
      <w:r w:rsidRPr="00A15518">
        <w:rPr>
          <w:rFonts w:ascii="Times New Roman" w:hAnsi="Times New Roman" w:cs="Times New Roman"/>
          <w:lang w:val="ru-RU"/>
        </w:rPr>
        <w:t xml:space="preserve"> пътища, получават разрешение за дви</w:t>
      </w:r>
      <w:r>
        <w:rPr>
          <w:rFonts w:ascii="Times New Roman" w:hAnsi="Times New Roman" w:cs="Times New Roman"/>
          <w:lang w:val="ru-RU"/>
        </w:rPr>
        <w:t>жение по конкретните пътища от Кмета на О</w:t>
      </w:r>
      <w:r w:rsidRPr="00A15518">
        <w:rPr>
          <w:rFonts w:ascii="Times New Roman" w:hAnsi="Times New Roman" w:cs="Times New Roman"/>
          <w:lang w:val="ru-RU"/>
        </w:rPr>
        <w:t>бщината.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b/>
          <w:bCs/>
          <w:lang w:val="ru-RU"/>
        </w:rPr>
        <w:t>(5)</w:t>
      </w:r>
      <w:r w:rsidRPr="00A15518">
        <w:rPr>
          <w:rFonts w:ascii="Times New Roman" w:hAnsi="Times New Roman" w:cs="Times New Roman"/>
          <w:lang w:val="ru-RU"/>
        </w:rPr>
        <w:t xml:space="preserve"> Документите за достъп на превозните средства по ал. 1 са: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lang w:val="ru-RU"/>
        </w:rPr>
        <w:t>1. със срок на действие до приключване на съответната горскостопанска,</w:t>
      </w:r>
      <w:r w:rsidRPr="00A15518">
        <w:rPr>
          <w:rFonts w:ascii="Times New Roman" w:hAnsi="Times New Roman" w:cs="Times New Roman"/>
          <w:lang w:val="bg-BG"/>
        </w:rPr>
        <w:t xml:space="preserve"> </w:t>
      </w:r>
      <w:r w:rsidRPr="00A15518">
        <w:rPr>
          <w:rFonts w:ascii="Times New Roman" w:hAnsi="Times New Roman" w:cs="Times New Roman"/>
          <w:lang w:val="ru-RU"/>
        </w:rPr>
        <w:t>селскостопанска и ловностопанска дейност;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lang w:val="ru-RU"/>
        </w:rPr>
        <w:t>2. безсрочни - за собствениците или ползвателите на имоти по ал. 4.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b/>
          <w:bCs/>
          <w:lang w:val="ru-RU"/>
        </w:rPr>
        <w:t>(6)</w:t>
      </w:r>
      <w:r w:rsidRPr="00A15518">
        <w:rPr>
          <w:rFonts w:ascii="Times New Roman" w:hAnsi="Times New Roman" w:cs="Times New Roman"/>
          <w:lang w:val="ru-RU"/>
        </w:rPr>
        <w:t xml:space="preserve"> Лицата, които издават документи за достъп по закон за горите, съхраняват копие от тях в срок до една година от издаването им.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b/>
          <w:bCs/>
          <w:lang w:val="ru-RU"/>
        </w:rPr>
        <w:t>(7)</w:t>
      </w:r>
      <w:r w:rsidRPr="00A15518">
        <w:rPr>
          <w:rFonts w:ascii="Times New Roman" w:hAnsi="Times New Roman" w:cs="Times New Roman"/>
          <w:lang w:val="ru-RU"/>
        </w:rPr>
        <w:t xml:space="preserve"> Движението по горските пътища на пътни превозни средства, извън посочените в ал.1, се извършва при условия и по ред, определени с наредбата по ал.11. Управлението на велосипеди, както и ездата в гората са разрешени само по горските пътища и по обозначените за целта трасета.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lang w:val="ru-RU"/>
        </w:rPr>
        <w:t xml:space="preserve"> </w:t>
      </w:r>
      <w:r w:rsidRPr="00A15518">
        <w:rPr>
          <w:rFonts w:ascii="Times New Roman" w:hAnsi="Times New Roman" w:cs="Times New Roman"/>
          <w:b/>
          <w:bCs/>
          <w:lang w:val="ru-RU"/>
        </w:rPr>
        <w:t>8)</w:t>
      </w:r>
      <w:r w:rsidRPr="00A15518">
        <w:rPr>
          <w:rFonts w:ascii="Times New Roman" w:hAnsi="Times New Roman" w:cs="Times New Roman"/>
          <w:lang w:val="ru-RU"/>
        </w:rPr>
        <w:t xml:space="preserve"> Собствениците и ползвателите на имоти в горските територии или граничещи с такива не могат да ограничават достъпа до горските пътища, включително чрез ограждане или по друг начин, ограничаващ свободното им ползване.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b/>
          <w:bCs/>
          <w:lang w:val="ru-RU"/>
        </w:rPr>
        <w:t>(9)</w:t>
      </w:r>
      <w:r w:rsidRPr="00A15518">
        <w:rPr>
          <w:rFonts w:ascii="Times New Roman" w:hAnsi="Times New Roman" w:cs="Times New Roman"/>
          <w:lang w:val="ru-RU"/>
        </w:rPr>
        <w:t xml:space="preserve"> Условията и редът за движението по горските пътища, за поставяне на пътни знаци и техните образци, както и образците на документите за достъп до горските терит</w:t>
      </w:r>
      <w:r>
        <w:rPr>
          <w:rFonts w:ascii="Times New Roman" w:hAnsi="Times New Roman" w:cs="Times New Roman"/>
          <w:lang w:val="ru-RU"/>
        </w:rPr>
        <w:t>ории се определят с наредба на М</w:t>
      </w:r>
      <w:r w:rsidRPr="00A15518">
        <w:rPr>
          <w:rFonts w:ascii="Times New Roman" w:hAnsi="Times New Roman" w:cs="Times New Roman"/>
          <w:lang w:val="ru-RU"/>
        </w:rPr>
        <w:t>инист</w:t>
      </w:r>
      <w:r>
        <w:rPr>
          <w:rFonts w:ascii="Times New Roman" w:hAnsi="Times New Roman" w:cs="Times New Roman"/>
          <w:lang w:val="ru-RU"/>
        </w:rPr>
        <w:t>ъра на земеделието и храните и М</w:t>
      </w:r>
      <w:r w:rsidRPr="00A15518">
        <w:rPr>
          <w:rFonts w:ascii="Times New Roman" w:hAnsi="Times New Roman" w:cs="Times New Roman"/>
          <w:lang w:val="ru-RU"/>
        </w:rPr>
        <w:t>инистъра на вътрешните работи.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b/>
          <w:bCs/>
          <w:lang w:val="ru-RU"/>
        </w:rPr>
        <w:t>Чл</w:t>
      </w:r>
      <w:r w:rsidRPr="00A15518">
        <w:rPr>
          <w:rFonts w:ascii="Times New Roman" w:hAnsi="Times New Roman" w:cs="Times New Roman"/>
          <w:b/>
          <w:bCs/>
          <w:lang w:val="bg-BG"/>
        </w:rPr>
        <w:t xml:space="preserve">. </w:t>
      </w:r>
      <w:r w:rsidRPr="00A15518">
        <w:rPr>
          <w:rFonts w:ascii="Times New Roman" w:hAnsi="Times New Roman" w:cs="Times New Roman"/>
          <w:b/>
          <w:bCs/>
          <w:lang w:val="ru-RU"/>
        </w:rPr>
        <w:t>3</w:t>
      </w:r>
      <w:r>
        <w:rPr>
          <w:rFonts w:ascii="Times New Roman" w:hAnsi="Times New Roman" w:cs="Times New Roman"/>
          <w:b/>
          <w:bCs/>
          <w:lang w:val="bg-BG"/>
        </w:rPr>
        <w:t>3</w:t>
      </w:r>
      <w:r w:rsidRPr="00A15518">
        <w:rPr>
          <w:rFonts w:ascii="Times New Roman" w:hAnsi="Times New Roman" w:cs="Times New Roman"/>
          <w:lang w:val="ru-RU"/>
        </w:rPr>
        <w:t xml:space="preserve"> Забранява се движението на пътни превозни средства и ездата по обозначените туристически пътеки, освен когато туристическата пътека съвпада с горски път или е част от обозначено трасе.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b/>
          <w:bCs/>
          <w:lang w:val="ru-RU"/>
        </w:rPr>
        <w:t>Чл</w:t>
      </w:r>
      <w:r w:rsidRPr="00A15518">
        <w:rPr>
          <w:rFonts w:ascii="Times New Roman" w:hAnsi="Times New Roman" w:cs="Times New Roman"/>
          <w:b/>
          <w:bCs/>
          <w:lang w:val="bg-BG"/>
        </w:rPr>
        <w:t>.3</w:t>
      </w:r>
      <w:r>
        <w:rPr>
          <w:rFonts w:ascii="Times New Roman" w:hAnsi="Times New Roman" w:cs="Times New Roman"/>
          <w:b/>
          <w:bCs/>
          <w:lang w:val="bg-BG"/>
        </w:rPr>
        <w:t>4</w:t>
      </w:r>
      <w:r w:rsidRPr="00A15518">
        <w:rPr>
          <w:rFonts w:ascii="Times New Roman" w:hAnsi="Times New Roman" w:cs="Times New Roman"/>
          <w:b/>
          <w:bCs/>
          <w:lang w:val="ru-RU"/>
        </w:rPr>
        <w:t>(1)</w:t>
      </w:r>
      <w:r w:rsidRPr="00A15518">
        <w:rPr>
          <w:rFonts w:ascii="Times New Roman" w:hAnsi="Times New Roman" w:cs="Times New Roman"/>
          <w:lang w:val="ru-RU"/>
        </w:rPr>
        <w:t xml:space="preserve"> Организирани обществени или спортни мероприятия в горските територии на общината, както и в територии, които граничат с тях, могат да се провеждат след получаване на разрешение от директора на съответната регионална дирекция по горите.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b/>
          <w:bCs/>
          <w:lang w:val="ru-RU"/>
        </w:rPr>
        <w:t>(2)</w:t>
      </w:r>
      <w:r w:rsidRPr="00A15518">
        <w:rPr>
          <w:rFonts w:ascii="Times New Roman" w:hAnsi="Times New Roman" w:cs="Times New Roman"/>
          <w:lang w:val="ru-RU"/>
        </w:rPr>
        <w:t xml:space="preserve"> Искането за издаване на разрешение се подава най-малко 14 дни преди датата на мероприятието, като се посочат мястото на провеждане и очакваният брой участници и се приложи писмено съгласие на кмета на общината.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b/>
          <w:bCs/>
          <w:lang w:val="ru-RU"/>
        </w:rPr>
        <w:t>(3)</w:t>
      </w:r>
      <w:r w:rsidRPr="00A15518">
        <w:rPr>
          <w:rFonts w:ascii="Times New Roman" w:hAnsi="Times New Roman" w:cs="Times New Roman"/>
          <w:lang w:val="ru-RU"/>
        </w:rPr>
        <w:t xml:space="preserve"> Разрешението се издава в срок до 7 дни преди датата на провеждане на мероприятието и в него могат да бъдат определени допълнителни условия за провеждане на мероприятието, които са задължителни за организатора.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b/>
          <w:bCs/>
          <w:lang w:val="ru-RU"/>
        </w:rPr>
        <w:t>(4)</w:t>
      </w:r>
      <w:r w:rsidRPr="00A15518">
        <w:rPr>
          <w:rFonts w:ascii="Times New Roman" w:hAnsi="Times New Roman" w:cs="Times New Roman"/>
          <w:lang w:val="ru-RU"/>
        </w:rPr>
        <w:t xml:space="preserve"> Организаторът на мероприятието по ал. 1 осигурява: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lang w:val="ru-RU"/>
        </w:rPr>
        <w:t>1. пожарната безопасност на провежданото мероприятие;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lang w:val="ru-RU"/>
        </w:rPr>
        <w:t>2. почистването на територията и премахването на поставените преместваеми обекти.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b/>
          <w:bCs/>
          <w:lang w:val="ru-RU"/>
        </w:rPr>
        <w:t>Чл.</w:t>
      </w:r>
      <w:r w:rsidRPr="00A15518">
        <w:rPr>
          <w:rFonts w:ascii="Times New Roman" w:hAnsi="Times New Roman" w:cs="Times New Roman"/>
          <w:b/>
          <w:bCs/>
          <w:lang w:val="bg-BG"/>
        </w:rPr>
        <w:t>3</w:t>
      </w:r>
      <w:r>
        <w:rPr>
          <w:rFonts w:ascii="Times New Roman" w:hAnsi="Times New Roman" w:cs="Times New Roman"/>
          <w:b/>
          <w:bCs/>
          <w:lang w:val="bg-BG"/>
        </w:rPr>
        <w:t>5</w:t>
      </w:r>
      <w:r w:rsidRPr="00A15518">
        <w:rPr>
          <w:rFonts w:ascii="Times New Roman" w:hAnsi="Times New Roman" w:cs="Times New Roman"/>
          <w:lang w:val="ru-RU"/>
        </w:rPr>
        <w:t xml:space="preserve"> Ограниченията и забраните по тази глава не се прилагат в случаите, когато съответните дейности се извършват в изпълнение на служебните задължения на органи на държавно управление съгласно закона за горите и на служители, които изпълняват своите функции съгласно специалните норми.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</w:p>
    <w:p w:rsidR="00707623" w:rsidRDefault="00707623" w:rsidP="00A15518">
      <w:pPr>
        <w:pStyle w:val="a7"/>
        <w:spacing w:after="0"/>
        <w:rPr>
          <w:rFonts w:ascii="Times New Roman" w:hAnsi="Times New Roman" w:cs="Times New Roman"/>
          <w:b/>
          <w:bCs/>
          <w:lang w:val="ru-RU"/>
        </w:rPr>
      </w:pPr>
    </w:p>
    <w:p w:rsidR="00707623" w:rsidRDefault="00707623" w:rsidP="00A15518">
      <w:pPr>
        <w:pStyle w:val="a7"/>
        <w:spacing w:after="0"/>
        <w:rPr>
          <w:rFonts w:ascii="Times New Roman" w:hAnsi="Times New Roman" w:cs="Times New Roman"/>
          <w:b/>
          <w:bCs/>
          <w:lang w:val="ru-RU"/>
        </w:rPr>
      </w:pPr>
    </w:p>
    <w:p w:rsidR="00707623" w:rsidRDefault="00707623" w:rsidP="00A15518">
      <w:pPr>
        <w:pStyle w:val="a7"/>
        <w:spacing w:after="0"/>
        <w:rPr>
          <w:rFonts w:ascii="Times New Roman" w:hAnsi="Times New Roman" w:cs="Times New Roman"/>
          <w:b/>
          <w:bCs/>
          <w:lang w:val="ru-RU"/>
        </w:rPr>
      </w:pPr>
    </w:p>
    <w:p w:rsidR="00707623" w:rsidRDefault="00707623" w:rsidP="00A15518">
      <w:pPr>
        <w:pStyle w:val="a7"/>
        <w:spacing w:after="0"/>
        <w:rPr>
          <w:rFonts w:ascii="Times New Roman" w:hAnsi="Times New Roman" w:cs="Times New Roman"/>
          <w:b/>
          <w:bCs/>
          <w:lang w:val="ru-RU"/>
        </w:rPr>
      </w:pPr>
    </w:p>
    <w:p w:rsidR="009F48F2" w:rsidRDefault="009F48F2" w:rsidP="009F48F2">
      <w:pPr>
        <w:rPr>
          <w:lang w:val="ru-RU"/>
        </w:rPr>
      </w:pPr>
    </w:p>
    <w:p w:rsidR="009F48F2" w:rsidRDefault="009F48F2" w:rsidP="009F48F2">
      <w:pPr>
        <w:rPr>
          <w:lang w:val="ru-RU"/>
        </w:rPr>
      </w:pPr>
    </w:p>
    <w:p w:rsidR="009F48F2" w:rsidRDefault="009F48F2" w:rsidP="009F48F2">
      <w:pPr>
        <w:rPr>
          <w:lang w:val="ru-RU"/>
        </w:rPr>
      </w:pPr>
    </w:p>
    <w:p w:rsidR="009F48F2" w:rsidRPr="009F48F2" w:rsidRDefault="009F48F2" w:rsidP="009F48F2">
      <w:pPr>
        <w:rPr>
          <w:lang w:val="ru-RU"/>
        </w:rPr>
      </w:pPr>
    </w:p>
    <w:p w:rsidR="00707623" w:rsidRPr="00A15518" w:rsidRDefault="00707623" w:rsidP="00A15518">
      <w:pPr>
        <w:pStyle w:val="a7"/>
        <w:spacing w:after="0"/>
        <w:rPr>
          <w:rFonts w:ascii="Times New Roman" w:hAnsi="Times New Roman" w:cs="Times New Roman"/>
          <w:b/>
          <w:bCs/>
          <w:lang w:val="ru-RU"/>
        </w:rPr>
      </w:pPr>
      <w:r w:rsidRPr="00A15518">
        <w:rPr>
          <w:rFonts w:ascii="Times New Roman" w:hAnsi="Times New Roman" w:cs="Times New Roman"/>
          <w:b/>
          <w:bCs/>
          <w:lang w:val="ru-RU"/>
        </w:rPr>
        <w:lastRenderedPageBreak/>
        <w:t xml:space="preserve">Раздел </w:t>
      </w:r>
      <w:r>
        <w:rPr>
          <w:rFonts w:ascii="Times New Roman" w:hAnsi="Times New Roman" w:cs="Times New Roman"/>
          <w:b/>
          <w:bCs/>
          <w:lang w:val="ru-RU"/>
        </w:rPr>
        <w:t>VІІІ</w:t>
      </w:r>
    </w:p>
    <w:p w:rsidR="00707623" w:rsidRDefault="00707623" w:rsidP="00A15518">
      <w:pPr>
        <w:pStyle w:val="a7"/>
        <w:spacing w:after="0"/>
        <w:rPr>
          <w:rFonts w:ascii="Times New Roman" w:hAnsi="Times New Roman" w:cs="Times New Roman"/>
          <w:b/>
          <w:bCs/>
          <w:caps/>
          <w:lang w:val="ru-RU"/>
        </w:rPr>
      </w:pPr>
      <w:r w:rsidRPr="00A15518">
        <w:rPr>
          <w:rFonts w:ascii="Times New Roman" w:hAnsi="Times New Roman" w:cs="Times New Roman"/>
          <w:b/>
          <w:bCs/>
          <w:caps/>
          <w:lang w:val="ru-RU"/>
        </w:rPr>
        <w:t xml:space="preserve">Строителство в горските </w:t>
      </w:r>
    </w:p>
    <w:p w:rsidR="00707623" w:rsidRPr="00A15518" w:rsidRDefault="00707623" w:rsidP="00A15518">
      <w:pPr>
        <w:pStyle w:val="a7"/>
        <w:spacing w:after="0"/>
        <w:rPr>
          <w:rFonts w:ascii="Times New Roman" w:hAnsi="Times New Roman" w:cs="Times New Roman"/>
          <w:b/>
          <w:bCs/>
          <w:caps/>
          <w:lang w:val="ru-RU"/>
        </w:rPr>
      </w:pPr>
      <w:r w:rsidRPr="00A15518">
        <w:rPr>
          <w:rFonts w:ascii="Times New Roman" w:hAnsi="Times New Roman" w:cs="Times New Roman"/>
          <w:b/>
          <w:bCs/>
          <w:caps/>
          <w:lang w:val="ru-RU"/>
        </w:rPr>
        <w:t>територии на общината, без промяна на предназначението</w:t>
      </w:r>
    </w:p>
    <w:p w:rsidR="00707623" w:rsidRPr="00A15518" w:rsidRDefault="00707623" w:rsidP="00A15518">
      <w:pPr>
        <w:pStyle w:val="a7"/>
        <w:spacing w:after="0"/>
        <w:jc w:val="both"/>
        <w:rPr>
          <w:rFonts w:ascii="Times New Roman" w:hAnsi="Times New Roman" w:cs="Times New Roman"/>
          <w:lang w:val="bg-BG"/>
        </w:rPr>
      </w:pP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b/>
          <w:bCs/>
          <w:lang w:val="ru-RU"/>
        </w:rPr>
        <w:t>Чл.</w:t>
      </w:r>
      <w:r w:rsidRPr="00A15518">
        <w:rPr>
          <w:rFonts w:ascii="Times New Roman" w:hAnsi="Times New Roman" w:cs="Times New Roman"/>
          <w:b/>
          <w:bCs/>
          <w:lang w:val="bg-BG"/>
        </w:rPr>
        <w:t>3</w:t>
      </w:r>
      <w:r>
        <w:rPr>
          <w:rFonts w:ascii="Times New Roman" w:hAnsi="Times New Roman" w:cs="Times New Roman"/>
          <w:b/>
          <w:bCs/>
          <w:lang w:val="bg-BG"/>
        </w:rPr>
        <w:t>6</w:t>
      </w:r>
      <w:r w:rsidRPr="00A15518">
        <w:rPr>
          <w:rFonts w:ascii="Times New Roman" w:hAnsi="Times New Roman" w:cs="Times New Roman"/>
          <w:b/>
          <w:bCs/>
          <w:lang w:val="bg-BG"/>
        </w:rPr>
        <w:t>(</w:t>
      </w:r>
      <w:r w:rsidRPr="00A15518">
        <w:rPr>
          <w:rFonts w:ascii="Times New Roman" w:hAnsi="Times New Roman" w:cs="Times New Roman"/>
          <w:b/>
          <w:bCs/>
          <w:lang w:val="ru-RU"/>
        </w:rPr>
        <w:t>1)</w:t>
      </w:r>
      <w:r w:rsidRPr="00A15518">
        <w:rPr>
          <w:rFonts w:ascii="Times New Roman" w:hAnsi="Times New Roman" w:cs="Times New Roman"/>
          <w:lang w:val="bg-BG"/>
        </w:rPr>
        <w:t xml:space="preserve"> </w:t>
      </w:r>
      <w:r w:rsidRPr="00A15518">
        <w:rPr>
          <w:rFonts w:ascii="Times New Roman" w:hAnsi="Times New Roman" w:cs="Times New Roman"/>
          <w:lang w:val="ru-RU"/>
        </w:rPr>
        <w:t>Строителство в горските територии на общината, без промяна на предназначението, се извършва при условията и по ред, определени в Глава осма от ЗГ.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lang w:val="ru-RU"/>
        </w:rPr>
        <w:t xml:space="preserve"> </w:t>
      </w:r>
      <w:r w:rsidRPr="00A15518">
        <w:rPr>
          <w:rFonts w:ascii="Times New Roman" w:hAnsi="Times New Roman" w:cs="Times New Roman"/>
          <w:b/>
          <w:bCs/>
          <w:lang w:val="ru-RU"/>
        </w:rPr>
        <w:t>(2)</w:t>
      </w:r>
      <w:r w:rsidRPr="00A15518">
        <w:rPr>
          <w:rFonts w:ascii="Times New Roman" w:hAnsi="Times New Roman" w:cs="Times New Roman"/>
          <w:lang w:val="ru-RU"/>
        </w:rPr>
        <w:t xml:space="preserve"> Право на строеж върху поземлени имоти в горски територии без промяна на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lang w:val="ru-RU"/>
        </w:rPr>
        <w:t>предназначението на територията се учредява за изграждане на: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lang w:val="ru-RU"/>
        </w:rPr>
        <w:t>1. стълбове за въздушни електропроводи;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lang w:val="ru-RU"/>
        </w:rPr>
        <w:t>2. стълбове за телекомуникационно оборудване, радио- и телевизионно разпространение, съобщителни линии, безжичен интернет и други съоръжения на техническата инфраструктура;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lang w:val="ru-RU"/>
        </w:rPr>
        <w:t>3. сгради и съоръжения, свързани с управлението, възпроизводството, ползването и опазването на горите и дивеча, независимо от тяхната собственост: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lang w:val="ru-RU"/>
        </w:rPr>
        <w:t>а) автомобилни горски пътища;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lang w:val="ru-RU"/>
        </w:rPr>
        <w:t>б) заслони за обществено ползване;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lang w:val="ru-RU"/>
        </w:rPr>
        <w:t>в) ферми за отглеждане на дивеч, риболюпилни и рибарници;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lang w:val="ru-RU"/>
        </w:rPr>
        <w:t>г) посетителски и информационни центрове, които не включват помещения за постоянно или временно обитаване;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lang w:val="ru-RU"/>
        </w:rPr>
        <w:t>д) горски и ловни кантони, които не включват помещения за постоянно или временно обитаване;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lang w:val="ru-RU"/>
        </w:rPr>
        <w:t>е) контролни горски пунктове, които не включват помещения за постоянно или временно обитаване;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lang w:val="ru-RU"/>
        </w:rPr>
        <w:t>4. подземни електропроводи, надземни и подземни проводи за хидротехнически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lang w:val="ru-RU"/>
        </w:rPr>
        <w:t>съоръжения, нефтопроводи, топлопроводи, газопроводи, нефтопродуктопроводи, водопроводи, канализации, кабели и други елементи на техническата инфраструктура.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b/>
          <w:bCs/>
          <w:lang w:val="ru-RU"/>
        </w:rPr>
        <w:t>(3)</w:t>
      </w:r>
      <w:r w:rsidRPr="00A15518">
        <w:rPr>
          <w:rFonts w:ascii="Times New Roman" w:hAnsi="Times New Roman" w:cs="Times New Roman"/>
          <w:lang w:val="ru-RU"/>
        </w:rPr>
        <w:t xml:space="preserve"> Правото на строеж се учредява безсрочно или за определен срок от кмета на общината след решение на общинския съвет - за поземлени имоти в горски територии - общинска собственост;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b/>
          <w:bCs/>
          <w:lang w:val="ru-RU"/>
        </w:rPr>
        <w:t>(4)</w:t>
      </w:r>
      <w:r w:rsidRPr="00A15518">
        <w:rPr>
          <w:rFonts w:ascii="Times New Roman" w:hAnsi="Times New Roman" w:cs="Times New Roman"/>
          <w:lang w:val="ru-RU"/>
        </w:rPr>
        <w:t xml:space="preserve"> Не се разрешава изграждането на обекти по ал. 1, т. 3, букви "б" - "е", когато това не е предвидено в приетите за съответната територия горскостопански планове, програми или планове за управление на защитени територии.</w:t>
      </w:r>
    </w:p>
    <w:p w:rsidR="00707623" w:rsidRPr="00A15518" w:rsidRDefault="00707623" w:rsidP="00A15518">
      <w:pPr>
        <w:pStyle w:val="a7"/>
        <w:spacing w:after="0"/>
        <w:jc w:val="both"/>
        <w:rPr>
          <w:rFonts w:ascii="Times New Roman" w:hAnsi="Times New Roman" w:cs="Times New Roman"/>
          <w:lang w:val="ru-RU"/>
        </w:rPr>
      </w:pPr>
    </w:p>
    <w:p w:rsidR="00707623" w:rsidRPr="00A15518" w:rsidRDefault="00707623" w:rsidP="00A15518">
      <w:pPr>
        <w:pStyle w:val="a7"/>
        <w:spacing w:after="0"/>
        <w:rPr>
          <w:rFonts w:ascii="Times New Roman" w:hAnsi="Times New Roman" w:cs="Times New Roman"/>
          <w:b/>
          <w:bCs/>
          <w:lang w:val="ru-RU"/>
        </w:rPr>
      </w:pPr>
      <w:r w:rsidRPr="00A15518">
        <w:rPr>
          <w:rFonts w:ascii="Times New Roman" w:hAnsi="Times New Roman" w:cs="Times New Roman"/>
          <w:b/>
          <w:bCs/>
          <w:lang w:val="ru-RU"/>
        </w:rPr>
        <w:t xml:space="preserve">Раздел </w:t>
      </w:r>
      <w:r>
        <w:rPr>
          <w:rFonts w:ascii="Times New Roman" w:hAnsi="Times New Roman" w:cs="Times New Roman"/>
          <w:b/>
          <w:bCs/>
          <w:lang w:val="ru-RU"/>
        </w:rPr>
        <w:t>ІХ</w:t>
      </w:r>
    </w:p>
    <w:p w:rsidR="00707623" w:rsidRPr="00A15518" w:rsidRDefault="00707623" w:rsidP="00A15518">
      <w:pPr>
        <w:pStyle w:val="a7"/>
        <w:spacing w:after="0"/>
        <w:rPr>
          <w:rFonts w:ascii="Times New Roman" w:hAnsi="Times New Roman" w:cs="Times New Roman"/>
          <w:b/>
          <w:bCs/>
          <w:caps/>
          <w:lang w:val="ru-RU"/>
        </w:rPr>
      </w:pPr>
      <w:r w:rsidRPr="00A15518">
        <w:rPr>
          <w:rFonts w:ascii="Times New Roman" w:hAnsi="Times New Roman" w:cs="Times New Roman"/>
          <w:b/>
          <w:bCs/>
          <w:caps/>
          <w:lang w:val="ru-RU"/>
        </w:rPr>
        <w:t>Опазване на горските територии на общината</w:t>
      </w:r>
    </w:p>
    <w:p w:rsidR="00707623" w:rsidRPr="00A15518" w:rsidRDefault="00707623" w:rsidP="00A15518">
      <w:pPr>
        <w:pStyle w:val="a7"/>
        <w:spacing w:after="0"/>
        <w:rPr>
          <w:rFonts w:ascii="Times New Roman" w:hAnsi="Times New Roman" w:cs="Times New Roman"/>
          <w:caps/>
          <w:lang w:val="bg-BG"/>
        </w:rPr>
      </w:pP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b/>
          <w:bCs/>
          <w:lang w:val="ru-RU"/>
        </w:rPr>
        <w:t>Чл.</w:t>
      </w:r>
      <w:r w:rsidRPr="00A15518">
        <w:rPr>
          <w:rFonts w:ascii="Times New Roman" w:hAnsi="Times New Roman" w:cs="Times New Roman"/>
          <w:b/>
          <w:bCs/>
          <w:lang w:val="bg-BG"/>
        </w:rPr>
        <w:t>3</w:t>
      </w:r>
      <w:r>
        <w:rPr>
          <w:rFonts w:ascii="Times New Roman" w:hAnsi="Times New Roman" w:cs="Times New Roman"/>
          <w:b/>
          <w:bCs/>
          <w:lang w:val="bg-BG"/>
        </w:rPr>
        <w:t>7</w:t>
      </w:r>
      <w:r w:rsidRPr="00A15518">
        <w:rPr>
          <w:rFonts w:ascii="Times New Roman" w:hAnsi="Times New Roman" w:cs="Times New Roman"/>
          <w:b/>
          <w:bCs/>
          <w:lang w:val="bg-BG"/>
        </w:rPr>
        <w:t>(1</w:t>
      </w:r>
      <w:r w:rsidRPr="00A15518">
        <w:rPr>
          <w:rFonts w:ascii="Times New Roman" w:hAnsi="Times New Roman" w:cs="Times New Roman"/>
          <w:b/>
          <w:bCs/>
          <w:lang w:val="ru-RU"/>
        </w:rPr>
        <w:t>)</w:t>
      </w:r>
      <w:r w:rsidRPr="00A15518">
        <w:rPr>
          <w:rFonts w:ascii="Times New Roman" w:hAnsi="Times New Roman" w:cs="Times New Roman"/>
          <w:lang w:val="ru-RU"/>
        </w:rPr>
        <w:t xml:space="preserve"> Опазването на горските територии обхваща действията по предотвратяване и установяване нарушения на разпоредбите на Закона за горите.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b/>
          <w:bCs/>
          <w:lang w:val="ru-RU"/>
        </w:rPr>
        <w:t>(2)</w:t>
      </w:r>
      <w:r w:rsidRPr="00A15518">
        <w:rPr>
          <w:rFonts w:ascii="Times New Roman" w:hAnsi="Times New Roman" w:cs="Times New Roman"/>
          <w:lang w:val="ru-RU"/>
        </w:rPr>
        <w:t xml:space="preserve"> </w:t>
      </w:r>
      <w:proofErr w:type="gramStart"/>
      <w:r w:rsidRPr="00A15518">
        <w:rPr>
          <w:rFonts w:ascii="Times New Roman" w:hAnsi="Times New Roman" w:cs="Times New Roman"/>
          <w:lang w:val="ru-RU"/>
        </w:rPr>
        <w:t>В</w:t>
      </w:r>
      <w:proofErr w:type="gramEnd"/>
      <w:r w:rsidRPr="00A15518">
        <w:rPr>
          <w:rFonts w:ascii="Times New Roman" w:hAnsi="Times New Roman" w:cs="Times New Roman"/>
          <w:lang w:val="ru-RU"/>
        </w:rPr>
        <w:t xml:space="preserve"> съответствие с разпо</w:t>
      </w:r>
      <w:r>
        <w:rPr>
          <w:rFonts w:ascii="Times New Roman" w:hAnsi="Times New Roman" w:cs="Times New Roman"/>
          <w:lang w:val="ru-RU"/>
        </w:rPr>
        <w:t>редбата на чл.188. ал1. от ЗГ, О</w:t>
      </w:r>
      <w:r w:rsidRPr="00A15518">
        <w:rPr>
          <w:rFonts w:ascii="Times New Roman" w:hAnsi="Times New Roman" w:cs="Times New Roman"/>
          <w:lang w:val="ru-RU"/>
        </w:rPr>
        <w:t>бщината организира опазването на горските си територии, като възлага на служит</w:t>
      </w:r>
      <w:r>
        <w:rPr>
          <w:rFonts w:ascii="Times New Roman" w:hAnsi="Times New Roman" w:cs="Times New Roman"/>
          <w:lang w:val="ru-RU"/>
        </w:rPr>
        <w:t>ели на Общината</w:t>
      </w:r>
      <w:r w:rsidRPr="00A15518">
        <w:rPr>
          <w:rFonts w:ascii="Times New Roman" w:hAnsi="Times New Roman" w:cs="Times New Roman"/>
          <w:lang w:val="ru-RU"/>
        </w:rPr>
        <w:t xml:space="preserve"> за опазване на общинските горски територии; 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b/>
          <w:bCs/>
          <w:lang w:val="ru-RU"/>
        </w:rPr>
        <w:t>(3)</w:t>
      </w:r>
      <w:r w:rsidRPr="00A15518">
        <w:rPr>
          <w:rFonts w:ascii="Times New Roman" w:hAnsi="Times New Roman" w:cs="Times New Roman"/>
          <w:lang w:val="ru-RU"/>
        </w:rPr>
        <w:t xml:space="preserve">  Правата и задълженията на лицата по алинея 2 са в съответствие с Раздел 1 на Глава тринадесета от ЗГ.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b/>
          <w:bCs/>
          <w:lang w:val="ru-RU"/>
        </w:rPr>
        <w:t>(4)</w:t>
      </w:r>
      <w:r w:rsidRPr="00A15518">
        <w:rPr>
          <w:rFonts w:ascii="Times New Roman" w:hAnsi="Times New Roman" w:cs="Times New Roman"/>
          <w:lang w:val="ru-RU"/>
        </w:rPr>
        <w:t xml:space="preserve"> Лицата по ал. </w:t>
      </w:r>
      <w:r>
        <w:rPr>
          <w:rFonts w:ascii="Times New Roman" w:hAnsi="Times New Roman" w:cs="Times New Roman"/>
          <w:lang w:val="ru-RU"/>
        </w:rPr>
        <w:t>2</w:t>
      </w:r>
      <w:r w:rsidRPr="00A15518">
        <w:rPr>
          <w:rFonts w:ascii="Times New Roman" w:hAnsi="Times New Roman" w:cs="Times New Roman"/>
          <w:lang w:val="ru-RU"/>
        </w:rPr>
        <w:t>: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lang w:val="ru-RU"/>
        </w:rPr>
        <w:t>1. опазват поверените им горски територии от незаконни ползвания и увреждания;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lang w:val="ru-RU"/>
        </w:rPr>
        <w:t>2. следят за спазването на правилата за сеч и другите ползвания от горите, опазването на</w:t>
      </w:r>
      <w:r>
        <w:rPr>
          <w:rFonts w:ascii="Times New Roman" w:hAnsi="Times New Roman" w:cs="Times New Roman"/>
          <w:lang w:val="ru-RU"/>
        </w:rPr>
        <w:t xml:space="preserve"> </w:t>
      </w:r>
      <w:r w:rsidRPr="00A15518">
        <w:rPr>
          <w:rFonts w:ascii="Times New Roman" w:hAnsi="Times New Roman" w:cs="Times New Roman"/>
          <w:lang w:val="ru-RU"/>
        </w:rPr>
        <w:t>съоръжения, сгради, гранични и други знаци и обекти;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lang w:val="ru-RU"/>
        </w:rPr>
        <w:t>3. проверяват всички документи за сеч, паша, лов и други ползвания от горите;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lang w:val="ru-RU"/>
        </w:rPr>
        <w:t>4. следят за спазването на противопожарните правила, а при пожар предприемат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lang w:val="ru-RU"/>
        </w:rPr>
        <w:t>действия за неговото ограничаване и потушаване;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lang w:val="ru-RU"/>
        </w:rPr>
        <w:t>5. следят за появата на болести, вредители и други повреди;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lang w:val="ru-RU"/>
        </w:rPr>
        <w:t>6. опазват защитените видове животни и растения и следят за спазването на режимите на</w:t>
      </w:r>
      <w:r w:rsidRPr="00A15518">
        <w:rPr>
          <w:rFonts w:ascii="Times New Roman" w:hAnsi="Times New Roman" w:cs="Times New Roman"/>
          <w:lang w:val="bg-BG"/>
        </w:rPr>
        <w:t xml:space="preserve"> </w:t>
      </w:r>
      <w:r w:rsidRPr="00A15518">
        <w:rPr>
          <w:rFonts w:ascii="Times New Roman" w:hAnsi="Times New Roman" w:cs="Times New Roman"/>
          <w:lang w:val="ru-RU"/>
        </w:rPr>
        <w:t>защитените територии и защитените зони;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lang w:val="ru-RU"/>
        </w:rPr>
        <w:lastRenderedPageBreak/>
        <w:t>7. сигнализират незабавно органите на Министерството на вътрешните работи при</w:t>
      </w:r>
      <w:r w:rsidRPr="00A15518">
        <w:rPr>
          <w:rFonts w:ascii="Times New Roman" w:hAnsi="Times New Roman" w:cs="Times New Roman"/>
          <w:lang w:val="bg-BG"/>
        </w:rPr>
        <w:t xml:space="preserve"> </w:t>
      </w:r>
      <w:r w:rsidRPr="00A15518">
        <w:rPr>
          <w:rFonts w:ascii="Times New Roman" w:hAnsi="Times New Roman" w:cs="Times New Roman"/>
          <w:lang w:val="ru-RU"/>
        </w:rPr>
        <w:t>установяване на данни за извършване на престъпления, свързани с дейностите в горите, и съдействат за тяхното разкриване;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lang w:val="ru-RU"/>
        </w:rPr>
        <w:t>8. дават предписания при констатиране на пропуски и нарушения;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lang w:val="ru-RU"/>
        </w:rPr>
        <w:t>9. издават разпореждания за спиране и прекратяване на дейности при констатиране на нарушения в горските територии;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lang w:val="ru-RU"/>
        </w:rPr>
        <w:t>10. задържат вещите- предмет на нарушения, както и вещите, които са послужили за тяхното извършване;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lang w:val="ru-RU"/>
        </w:rPr>
        <w:t>11. уведомяват незабавно органите по Закона за устройство на територията за извършване на незаконно строителство в горските територии.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b/>
          <w:bCs/>
          <w:lang w:val="ru-RU"/>
        </w:rPr>
        <w:t>(</w:t>
      </w:r>
      <w:r w:rsidRPr="00A15518">
        <w:rPr>
          <w:rFonts w:ascii="Times New Roman" w:hAnsi="Times New Roman" w:cs="Times New Roman"/>
          <w:b/>
          <w:bCs/>
          <w:lang w:val="bg-BG"/>
        </w:rPr>
        <w:t>5</w:t>
      </w:r>
      <w:r w:rsidRPr="00A15518">
        <w:rPr>
          <w:rFonts w:ascii="Times New Roman" w:hAnsi="Times New Roman" w:cs="Times New Roman"/>
          <w:b/>
          <w:bCs/>
          <w:lang w:val="ru-RU"/>
        </w:rPr>
        <w:t>)</w:t>
      </w:r>
      <w:r w:rsidRPr="00A15518">
        <w:rPr>
          <w:rFonts w:ascii="Times New Roman" w:hAnsi="Times New Roman" w:cs="Times New Roman"/>
          <w:lang w:val="ru-RU"/>
        </w:rPr>
        <w:t xml:space="preserve"> При изпълнение на задълженията си лицата по ал. </w:t>
      </w:r>
      <w:r>
        <w:rPr>
          <w:rFonts w:ascii="Times New Roman" w:hAnsi="Times New Roman" w:cs="Times New Roman"/>
          <w:lang w:val="ru-RU"/>
        </w:rPr>
        <w:t xml:space="preserve">2 </w:t>
      </w:r>
      <w:r w:rsidRPr="00A15518">
        <w:rPr>
          <w:rFonts w:ascii="Times New Roman" w:hAnsi="Times New Roman" w:cs="Times New Roman"/>
          <w:lang w:val="ru-RU"/>
        </w:rPr>
        <w:t>се легитимират със служебни карти.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b/>
          <w:bCs/>
          <w:lang w:val="ru-RU"/>
        </w:rPr>
        <w:t>(</w:t>
      </w:r>
      <w:r w:rsidRPr="00A15518">
        <w:rPr>
          <w:rFonts w:ascii="Times New Roman" w:hAnsi="Times New Roman" w:cs="Times New Roman"/>
          <w:b/>
          <w:bCs/>
          <w:lang w:val="bg-BG"/>
        </w:rPr>
        <w:t>6</w:t>
      </w:r>
      <w:r w:rsidRPr="00A15518">
        <w:rPr>
          <w:rFonts w:ascii="Times New Roman" w:hAnsi="Times New Roman" w:cs="Times New Roman"/>
          <w:b/>
          <w:bCs/>
          <w:lang w:val="ru-RU"/>
        </w:rPr>
        <w:t>)</w:t>
      </w:r>
      <w:r w:rsidRPr="00A15518">
        <w:rPr>
          <w:rFonts w:ascii="Times New Roman" w:hAnsi="Times New Roman" w:cs="Times New Roman"/>
          <w:lang w:val="ru-RU"/>
        </w:rPr>
        <w:t xml:space="preserve"> Служебните карти и удостоверенията по ал.3 се издават от съответната регионална дирекция по горите по образец, утвърден от изпълнителния директор на Изпълнителната агенция по горите.</w:t>
      </w:r>
    </w:p>
    <w:p w:rsidR="00707623" w:rsidRPr="00A15518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b/>
          <w:bCs/>
          <w:lang w:val="ru-RU"/>
        </w:rPr>
        <w:t>(</w:t>
      </w:r>
      <w:r w:rsidRPr="00A15518">
        <w:rPr>
          <w:rFonts w:ascii="Times New Roman" w:hAnsi="Times New Roman" w:cs="Times New Roman"/>
          <w:b/>
          <w:bCs/>
          <w:lang w:val="bg-BG"/>
        </w:rPr>
        <w:t>7</w:t>
      </w:r>
      <w:r w:rsidRPr="00A15518">
        <w:rPr>
          <w:rFonts w:ascii="Times New Roman" w:hAnsi="Times New Roman" w:cs="Times New Roman"/>
          <w:b/>
          <w:bCs/>
          <w:lang w:val="ru-RU"/>
        </w:rPr>
        <w:t>)</w:t>
      </w:r>
      <w:r w:rsidRPr="00A15518">
        <w:rPr>
          <w:rFonts w:ascii="Times New Roman" w:hAnsi="Times New Roman" w:cs="Times New Roman"/>
          <w:lang w:val="ru-RU"/>
        </w:rPr>
        <w:t xml:space="preserve"> Лицата, изпълняващи функции по опазване на горските територии, имат право да носят и употребяват за служебни цели служебно дълго и късо оръжие за охрана и лично късо нарезно оръжие.</w:t>
      </w:r>
    </w:p>
    <w:p w:rsidR="00707623" w:rsidRDefault="00707623" w:rsidP="00A15518">
      <w:pPr>
        <w:pStyle w:val="a7"/>
        <w:spacing w:after="0"/>
        <w:ind w:firstLine="720"/>
        <w:jc w:val="both"/>
        <w:rPr>
          <w:rFonts w:ascii="Times New Roman" w:hAnsi="Times New Roman" w:cs="Times New Roman"/>
          <w:lang w:val="ru-RU"/>
        </w:rPr>
      </w:pPr>
      <w:r w:rsidRPr="00A15518">
        <w:rPr>
          <w:rFonts w:ascii="Times New Roman" w:hAnsi="Times New Roman" w:cs="Times New Roman"/>
          <w:b/>
          <w:bCs/>
          <w:lang w:val="ru-RU"/>
        </w:rPr>
        <w:t>(</w:t>
      </w:r>
      <w:r w:rsidRPr="00A15518">
        <w:rPr>
          <w:rFonts w:ascii="Times New Roman" w:hAnsi="Times New Roman" w:cs="Times New Roman"/>
          <w:b/>
          <w:bCs/>
          <w:lang w:val="bg-BG"/>
        </w:rPr>
        <w:t>8</w:t>
      </w:r>
      <w:r w:rsidRPr="00A15518">
        <w:rPr>
          <w:rFonts w:ascii="Times New Roman" w:hAnsi="Times New Roman" w:cs="Times New Roman"/>
          <w:b/>
          <w:bCs/>
          <w:lang w:val="ru-RU"/>
        </w:rPr>
        <w:t>)</w:t>
      </w:r>
      <w:r w:rsidRPr="00A15518">
        <w:rPr>
          <w:rFonts w:ascii="Times New Roman" w:hAnsi="Times New Roman" w:cs="Times New Roman"/>
          <w:lang w:val="ru-RU"/>
        </w:rPr>
        <w:t xml:space="preserve"> При изпълнение на служебните си задължения служителите, назначени за опазване на горските територии общинска собственост, носят униформено облекло и отличителни знаци, които не могат да се преотстъпват.</w:t>
      </w:r>
    </w:p>
    <w:p w:rsidR="009F48F2" w:rsidRDefault="009F48F2" w:rsidP="00BF528B">
      <w:pPr>
        <w:pStyle w:val="7"/>
        <w:ind w:firstLine="708"/>
        <w:rPr>
          <w:rFonts w:ascii="Times New Roman" w:hAnsi="Times New Roman" w:cs="Times New Roman"/>
          <w:b/>
          <w:bCs/>
          <w:i w:val="0"/>
          <w:iCs w:val="0"/>
          <w:color w:val="auto"/>
          <w:lang w:val="ru-RU"/>
        </w:rPr>
      </w:pPr>
    </w:p>
    <w:p w:rsidR="00707623" w:rsidRDefault="00707623" w:rsidP="00BF528B">
      <w:pPr>
        <w:pStyle w:val="7"/>
        <w:ind w:firstLine="708"/>
        <w:rPr>
          <w:rFonts w:ascii="Times New Roman" w:hAnsi="Times New Roman" w:cs="Times New Roman"/>
          <w:b/>
          <w:bCs/>
          <w:i w:val="0"/>
          <w:iCs w:val="0"/>
          <w:color w:val="auto"/>
          <w:lang w:val="ru-RU"/>
        </w:rPr>
      </w:pPr>
      <w:r w:rsidRPr="00BF528B">
        <w:rPr>
          <w:rFonts w:ascii="Times New Roman" w:hAnsi="Times New Roman" w:cs="Times New Roman"/>
          <w:b/>
          <w:bCs/>
          <w:i w:val="0"/>
          <w:iCs w:val="0"/>
          <w:color w:val="auto"/>
          <w:lang w:val="ru-RU"/>
        </w:rPr>
        <w:t>ПРЕХОДНИ И ЗАКЛЮЧИТЕЛНИ РАЗПОРЕДБИ</w:t>
      </w:r>
    </w:p>
    <w:p w:rsidR="00707623" w:rsidRPr="00BF528B" w:rsidRDefault="00707623" w:rsidP="00BF528B">
      <w:pPr>
        <w:rPr>
          <w:lang w:val="ru-RU"/>
        </w:rPr>
      </w:pPr>
    </w:p>
    <w:p w:rsidR="00710E78" w:rsidRPr="00710E78" w:rsidRDefault="00710E78" w:rsidP="00BF528B">
      <w:pPr>
        <w:ind w:firstLine="720"/>
        <w:jc w:val="both"/>
        <w:rPr>
          <w:b/>
          <w:lang w:val="en-US"/>
        </w:rPr>
      </w:pPr>
      <w:r>
        <w:rPr>
          <w:b/>
          <w:bCs/>
          <w:lang w:val="ru-RU"/>
        </w:rPr>
        <w:t>§</w:t>
      </w:r>
      <w:r w:rsidR="00707623" w:rsidRPr="00BF528B">
        <w:rPr>
          <w:b/>
          <w:bCs/>
          <w:lang w:val="ru-RU"/>
        </w:rPr>
        <w:t>1.</w:t>
      </w:r>
      <w:r>
        <w:rPr>
          <w:b/>
          <w:bCs/>
          <w:lang w:val="bg-BG"/>
        </w:rPr>
        <w:t xml:space="preserve"> </w:t>
      </w:r>
      <w:r>
        <w:rPr>
          <w:bCs/>
          <w:lang w:val="bg-BG"/>
        </w:rPr>
        <w:t xml:space="preserve">Настоящата Наредба е приета на заседание на ОБС- гр. Рудозем                              с </w:t>
      </w:r>
      <w:r w:rsidRPr="00710E78">
        <w:rPr>
          <w:b/>
          <w:bCs/>
          <w:lang w:val="bg-BG"/>
        </w:rPr>
        <w:t>Решение № 492/</w:t>
      </w:r>
      <w:r>
        <w:rPr>
          <w:b/>
          <w:bCs/>
          <w:lang w:val="bg-BG"/>
        </w:rPr>
        <w:t xml:space="preserve"> 23. 04. 2015г., Протокол № 51</w:t>
      </w:r>
      <w:r w:rsidR="00707623" w:rsidRPr="00710E78">
        <w:rPr>
          <w:b/>
          <w:lang w:val="ru-RU"/>
        </w:rPr>
        <w:t xml:space="preserve"> </w:t>
      </w:r>
    </w:p>
    <w:p w:rsidR="008E1087" w:rsidRDefault="00710E78" w:rsidP="00BF528B">
      <w:pPr>
        <w:ind w:firstLine="720"/>
        <w:jc w:val="both"/>
        <w:rPr>
          <w:lang w:val="ru-RU"/>
        </w:rPr>
      </w:pPr>
      <w:r w:rsidRPr="00BF528B">
        <w:rPr>
          <w:b/>
          <w:bCs/>
          <w:lang w:val="ru-RU"/>
        </w:rPr>
        <w:t>§2.</w:t>
      </w:r>
      <w:r w:rsidRPr="00BF528B">
        <w:rPr>
          <w:lang w:val="ru-RU"/>
        </w:rPr>
        <w:t xml:space="preserve"> </w:t>
      </w:r>
      <w:r>
        <w:rPr>
          <w:lang w:val="ru-RU"/>
        </w:rPr>
        <w:t xml:space="preserve"> </w:t>
      </w:r>
      <w:r w:rsidR="00707623" w:rsidRPr="00BF528B">
        <w:rPr>
          <w:lang w:val="ru-RU"/>
        </w:rPr>
        <w:t xml:space="preserve"> Наредба</w:t>
      </w:r>
      <w:r w:rsidR="008E1087">
        <w:rPr>
          <w:lang w:val="ru-RU"/>
        </w:rPr>
        <w:t>та</w:t>
      </w:r>
      <w:r w:rsidR="00707623" w:rsidRPr="00BF528B">
        <w:rPr>
          <w:lang w:val="ru-RU"/>
        </w:rPr>
        <w:t xml:space="preserve"> се приема на основание </w:t>
      </w:r>
      <w:r w:rsidR="00707623" w:rsidRPr="00A15518">
        <w:rPr>
          <w:lang w:val="ru-RU"/>
        </w:rPr>
        <w:t>чл.181, ал.6 от Закона за горите</w:t>
      </w:r>
      <w:r w:rsidR="00707623" w:rsidRPr="00BF528B">
        <w:rPr>
          <w:lang w:val="ru-RU"/>
        </w:rPr>
        <w:t xml:space="preserve"> и</w:t>
      </w:r>
      <w:r w:rsidR="00707623" w:rsidRPr="00A15518">
        <w:rPr>
          <w:lang w:val="ru-RU"/>
        </w:rPr>
        <w:t xml:space="preserve"> чл.2</w:t>
      </w:r>
      <w:r w:rsidR="00707623">
        <w:rPr>
          <w:lang w:val="ru-RU"/>
        </w:rPr>
        <w:t>1</w:t>
      </w:r>
      <w:r w:rsidR="00707623" w:rsidRPr="00A15518">
        <w:rPr>
          <w:lang w:val="ru-RU"/>
        </w:rPr>
        <w:t>, ал</w:t>
      </w:r>
      <w:r w:rsidR="00707623" w:rsidRPr="00BF528B">
        <w:rPr>
          <w:lang w:val="ru-RU"/>
        </w:rPr>
        <w:t>.</w:t>
      </w:r>
      <w:r w:rsidR="00707623" w:rsidRPr="00A15518">
        <w:rPr>
          <w:lang w:val="ru-RU"/>
        </w:rPr>
        <w:t xml:space="preserve"> 2 от ЗМСМА</w:t>
      </w:r>
      <w:r w:rsidR="008A5827">
        <w:rPr>
          <w:lang w:val="ru-RU"/>
        </w:rPr>
        <w:t>.</w:t>
      </w:r>
    </w:p>
    <w:p w:rsidR="008A5827" w:rsidRDefault="008A5827" w:rsidP="008A5827">
      <w:pPr>
        <w:jc w:val="both"/>
        <w:rPr>
          <w:bCs/>
          <w:lang w:val="ru-RU"/>
        </w:rPr>
      </w:pPr>
      <w:r>
        <w:rPr>
          <w:lang w:val="ru-RU"/>
        </w:rPr>
        <w:t xml:space="preserve">           </w:t>
      </w:r>
      <w:r w:rsidR="00707623">
        <w:rPr>
          <w:lang w:val="ru-RU"/>
        </w:rPr>
        <w:t xml:space="preserve"> </w:t>
      </w:r>
      <w:r w:rsidR="008E1087">
        <w:rPr>
          <w:b/>
          <w:bCs/>
          <w:lang w:val="ru-RU"/>
        </w:rPr>
        <w:t>§3</w:t>
      </w:r>
      <w:r w:rsidR="008E1087" w:rsidRPr="00BF528B">
        <w:rPr>
          <w:b/>
          <w:bCs/>
          <w:lang w:val="ru-RU"/>
        </w:rPr>
        <w:t>.</w:t>
      </w:r>
      <w:r w:rsidR="008E1087">
        <w:rPr>
          <w:b/>
          <w:bCs/>
          <w:lang w:val="ru-RU"/>
        </w:rPr>
        <w:t xml:space="preserve"> </w:t>
      </w:r>
      <w:r w:rsidR="008E1087">
        <w:rPr>
          <w:bCs/>
          <w:lang w:val="ru-RU"/>
        </w:rPr>
        <w:t>Тази Наредба влиза</w:t>
      </w:r>
      <w:r>
        <w:rPr>
          <w:bCs/>
          <w:lang w:val="ru-RU"/>
        </w:rPr>
        <w:t xml:space="preserve"> в сила 14 дни след приемането </w:t>
      </w:r>
      <w:r w:rsidR="00C158AF">
        <w:rPr>
          <w:bCs/>
          <w:lang w:val="ru-RU"/>
        </w:rPr>
        <w:t>й</w:t>
      </w:r>
      <w:r w:rsidR="008E1087">
        <w:rPr>
          <w:bCs/>
          <w:lang w:val="ru-RU"/>
        </w:rPr>
        <w:t xml:space="preserve"> от</w:t>
      </w:r>
      <w:r>
        <w:rPr>
          <w:bCs/>
          <w:lang w:val="ru-RU"/>
        </w:rPr>
        <w:t xml:space="preserve"> Общински съвет. </w:t>
      </w:r>
    </w:p>
    <w:p w:rsidR="00707623" w:rsidRPr="008E1087" w:rsidRDefault="008E1087" w:rsidP="00BF528B">
      <w:pPr>
        <w:ind w:firstLine="720"/>
        <w:jc w:val="both"/>
        <w:rPr>
          <w:lang w:val="bg-BG"/>
        </w:rPr>
      </w:pPr>
      <w:r>
        <w:rPr>
          <w:bCs/>
          <w:lang w:val="ru-RU"/>
        </w:rPr>
        <w:t xml:space="preserve">  </w:t>
      </w:r>
      <w:r w:rsidRPr="00BF528B">
        <w:rPr>
          <w:lang w:val="ru-RU"/>
        </w:rPr>
        <w:t xml:space="preserve"> </w:t>
      </w:r>
      <w:r>
        <w:rPr>
          <w:lang w:val="ru-RU"/>
        </w:rPr>
        <w:t xml:space="preserve"> </w:t>
      </w:r>
    </w:p>
    <w:p w:rsidR="00707623" w:rsidRPr="00BF528B" w:rsidRDefault="00707623" w:rsidP="00BF528B">
      <w:pPr>
        <w:rPr>
          <w:lang w:val="ru-RU"/>
        </w:rPr>
      </w:pPr>
    </w:p>
    <w:sectPr w:rsidR="00707623" w:rsidRPr="00BF528B" w:rsidSect="00A15518">
      <w:footerReference w:type="default" r:id="rId7"/>
      <w:pgSz w:w="11906" w:h="16838"/>
      <w:pgMar w:top="1079" w:right="926" w:bottom="107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61A1" w:rsidRDefault="002161A1">
      <w:r>
        <w:separator/>
      </w:r>
    </w:p>
  </w:endnote>
  <w:endnote w:type="continuationSeparator" w:id="0">
    <w:p w:rsidR="002161A1" w:rsidRDefault="002161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7623" w:rsidRDefault="00707623">
    <w:pPr>
      <w:pStyle w:val="a3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F2EF0">
      <w:rPr>
        <w:rStyle w:val="a5"/>
        <w:noProof/>
      </w:rPr>
      <w:t>7</w:t>
    </w:r>
    <w:r>
      <w:rPr>
        <w:rStyle w:val="a5"/>
      </w:rPr>
      <w:fldChar w:fldCharType="end"/>
    </w:r>
  </w:p>
  <w:p w:rsidR="00707623" w:rsidRDefault="0070762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61A1" w:rsidRDefault="002161A1">
      <w:r>
        <w:separator/>
      </w:r>
    </w:p>
  </w:footnote>
  <w:footnote w:type="continuationSeparator" w:id="0">
    <w:p w:rsidR="002161A1" w:rsidRDefault="002161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8151F8"/>
    <w:multiLevelType w:val="hybridMultilevel"/>
    <w:tmpl w:val="EDB4940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F3F5CCA"/>
    <w:multiLevelType w:val="hybridMultilevel"/>
    <w:tmpl w:val="3BD23FB0"/>
    <w:lvl w:ilvl="0" w:tplc="75F010EA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61931EF4"/>
    <w:multiLevelType w:val="hybridMultilevel"/>
    <w:tmpl w:val="CC16ECC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FCD4AB2"/>
    <w:multiLevelType w:val="hybridMultilevel"/>
    <w:tmpl w:val="5950ECA6"/>
    <w:lvl w:ilvl="0" w:tplc="569026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BC21042"/>
    <w:multiLevelType w:val="hybridMultilevel"/>
    <w:tmpl w:val="3F6A1FA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grammar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A72B3"/>
    <w:rsid w:val="00006DB8"/>
    <w:rsid w:val="00024798"/>
    <w:rsid w:val="00033A60"/>
    <w:rsid w:val="00063A08"/>
    <w:rsid w:val="0008351B"/>
    <w:rsid w:val="000A72B3"/>
    <w:rsid w:val="000C1EA6"/>
    <w:rsid w:val="000C5832"/>
    <w:rsid w:val="00131647"/>
    <w:rsid w:val="00144DB4"/>
    <w:rsid w:val="001618FE"/>
    <w:rsid w:val="00176669"/>
    <w:rsid w:val="001819EE"/>
    <w:rsid w:val="00190922"/>
    <w:rsid w:val="001C2CC6"/>
    <w:rsid w:val="001D72D4"/>
    <w:rsid w:val="001F4028"/>
    <w:rsid w:val="00202345"/>
    <w:rsid w:val="002161A1"/>
    <w:rsid w:val="002411A5"/>
    <w:rsid w:val="00243ED7"/>
    <w:rsid w:val="00262D23"/>
    <w:rsid w:val="00262FD8"/>
    <w:rsid w:val="00262FDD"/>
    <w:rsid w:val="002A53C3"/>
    <w:rsid w:val="002C3EF1"/>
    <w:rsid w:val="002E501A"/>
    <w:rsid w:val="002F3BCF"/>
    <w:rsid w:val="002F79C3"/>
    <w:rsid w:val="00310B4D"/>
    <w:rsid w:val="00312612"/>
    <w:rsid w:val="003369B7"/>
    <w:rsid w:val="00355AAD"/>
    <w:rsid w:val="0036791C"/>
    <w:rsid w:val="00370A9B"/>
    <w:rsid w:val="003915C2"/>
    <w:rsid w:val="00394720"/>
    <w:rsid w:val="003B4528"/>
    <w:rsid w:val="003F5CD2"/>
    <w:rsid w:val="00427434"/>
    <w:rsid w:val="00432CAF"/>
    <w:rsid w:val="00436225"/>
    <w:rsid w:val="00453EDA"/>
    <w:rsid w:val="004641B5"/>
    <w:rsid w:val="00465C18"/>
    <w:rsid w:val="00481063"/>
    <w:rsid w:val="00482B8F"/>
    <w:rsid w:val="004B558D"/>
    <w:rsid w:val="004D0690"/>
    <w:rsid w:val="004E6935"/>
    <w:rsid w:val="00532442"/>
    <w:rsid w:val="00550FA0"/>
    <w:rsid w:val="00556664"/>
    <w:rsid w:val="00583F3E"/>
    <w:rsid w:val="005A302C"/>
    <w:rsid w:val="005E1BF7"/>
    <w:rsid w:val="005E7EB2"/>
    <w:rsid w:val="005F1705"/>
    <w:rsid w:val="00601222"/>
    <w:rsid w:val="006142AD"/>
    <w:rsid w:val="006145CC"/>
    <w:rsid w:val="006A20BD"/>
    <w:rsid w:val="006B5CEF"/>
    <w:rsid w:val="006C0E71"/>
    <w:rsid w:val="007008CC"/>
    <w:rsid w:val="00707623"/>
    <w:rsid w:val="00710E78"/>
    <w:rsid w:val="00711B43"/>
    <w:rsid w:val="007252D3"/>
    <w:rsid w:val="0072634F"/>
    <w:rsid w:val="00740AFF"/>
    <w:rsid w:val="0079105B"/>
    <w:rsid w:val="007A633F"/>
    <w:rsid w:val="007F2EF0"/>
    <w:rsid w:val="00807277"/>
    <w:rsid w:val="00807DFE"/>
    <w:rsid w:val="008267C3"/>
    <w:rsid w:val="00835010"/>
    <w:rsid w:val="00836537"/>
    <w:rsid w:val="008463A5"/>
    <w:rsid w:val="008501B3"/>
    <w:rsid w:val="0085055E"/>
    <w:rsid w:val="00860775"/>
    <w:rsid w:val="008635BD"/>
    <w:rsid w:val="008649BD"/>
    <w:rsid w:val="00867026"/>
    <w:rsid w:val="00873701"/>
    <w:rsid w:val="00882535"/>
    <w:rsid w:val="00882A8F"/>
    <w:rsid w:val="00892531"/>
    <w:rsid w:val="008A5827"/>
    <w:rsid w:val="008B5C0F"/>
    <w:rsid w:val="008C4586"/>
    <w:rsid w:val="008D1066"/>
    <w:rsid w:val="008D7B03"/>
    <w:rsid w:val="008E1087"/>
    <w:rsid w:val="008E701C"/>
    <w:rsid w:val="008F299E"/>
    <w:rsid w:val="008F44E5"/>
    <w:rsid w:val="008F64C0"/>
    <w:rsid w:val="00900338"/>
    <w:rsid w:val="009079B5"/>
    <w:rsid w:val="00913BA5"/>
    <w:rsid w:val="009513A7"/>
    <w:rsid w:val="00970772"/>
    <w:rsid w:val="00971BE2"/>
    <w:rsid w:val="0098141E"/>
    <w:rsid w:val="009835A2"/>
    <w:rsid w:val="00987BC4"/>
    <w:rsid w:val="00995083"/>
    <w:rsid w:val="0099531A"/>
    <w:rsid w:val="009B44A6"/>
    <w:rsid w:val="009B6E16"/>
    <w:rsid w:val="009B75EC"/>
    <w:rsid w:val="009D36AF"/>
    <w:rsid w:val="009F264A"/>
    <w:rsid w:val="009F48F2"/>
    <w:rsid w:val="009F5A68"/>
    <w:rsid w:val="00A01967"/>
    <w:rsid w:val="00A1454C"/>
    <w:rsid w:val="00A15518"/>
    <w:rsid w:val="00A45058"/>
    <w:rsid w:val="00A661BB"/>
    <w:rsid w:val="00A72B19"/>
    <w:rsid w:val="00AA2DF5"/>
    <w:rsid w:val="00AA579B"/>
    <w:rsid w:val="00AB05DF"/>
    <w:rsid w:val="00AB1FD7"/>
    <w:rsid w:val="00AD1944"/>
    <w:rsid w:val="00AF1A84"/>
    <w:rsid w:val="00B212A1"/>
    <w:rsid w:val="00B6751C"/>
    <w:rsid w:val="00B72F1F"/>
    <w:rsid w:val="00B82665"/>
    <w:rsid w:val="00B83AB4"/>
    <w:rsid w:val="00B96851"/>
    <w:rsid w:val="00BC6FD8"/>
    <w:rsid w:val="00BD41D5"/>
    <w:rsid w:val="00BF528B"/>
    <w:rsid w:val="00C0340D"/>
    <w:rsid w:val="00C158AF"/>
    <w:rsid w:val="00C16DB5"/>
    <w:rsid w:val="00C27C76"/>
    <w:rsid w:val="00C57CAB"/>
    <w:rsid w:val="00C73A29"/>
    <w:rsid w:val="00C81B8D"/>
    <w:rsid w:val="00C91AB4"/>
    <w:rsid w:val="00CA1A9B"/>
    <w:rsid w:val="00CC5233"/>
    <w:rsid w:val="00CE699F"/>
    <w:rsid w:val="00D0665A"/>
    <w:rsid w:val="00D11324"/>
    <w:rsid w:val="00D468FA"/>
    <w:rsid w:val="00D86876"/>
    <w:rsid w:val="00D93872"/>
    <w:rsid w:val="00D9712D"/>
    <w:rsid w:val="00DD23CD"/>
    <w:rsid w:val="00DD4F00"/>
    <w:rsid w:val="00E05596"/>
    <w:rsid w:val="00E173A4"/>
    <w:rsid w:val="00E25AC1"/>
    <w:rsid w:val="00E27273"/>
    <w:rsid w:val="00E36DC1"/>
    <w:rsid w:val="00E46F89"/>
    <w:rsid w:val="00E50F54"/>
    <w:rsid w:val="00E55F16"/>
    <w:rsid w:val="00E606A5"/>
    <w:rsid w:val="00E639B2"/>
    <w:rsid w:val="00E63AC1"/>
    <w:rsid w:val="00E81C5A"/>
    <w:rsid w:val="00EC2DEF"/>
    <w:rsid w:val="00EC4B75"/>
    <w:rsid w:val="00ED6C8A"/>
    <w:rsid w:val="00EE0B14"/>
    <w:rsid w:val="00EE0BDA"/>
    <w:rsid w:val="00F2611E"/>
    <w:rsid w:val="00F44D08"/>
    <w:rsid w:val="00F57701"/>
    <w:rsid w:val="00F71AB5"/>
    <w:rsid w:val="00F71DC0"/>
    <w:rsid w:val="00F71FC4"/>
    <w:rsid w:val="00FA79DC"/>
    <w:rsid w:val="00FB1148"/>
    <w:rsid w:val="00FB15C1"/>
    <w:rsid w:val="00FC17E4"/>
    <w:rsid w:val="00FD3C47"/>
    <w:rsid w:val="00FD7403"/>
    <w:rsid w:val="00FF6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5:docId w15:val="{549CD6B4-EB20-4A8C-9219-8B4C507EC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72B3"/>
    <w:rPr>
      <w:sz w:val="24"/>
      <w:szCs w:val="24"/>
      <w:lang w:val="en-GB" w:eastAsia="en-US"/>
    </w:rPr>
  </w:style>
  <w:style w:type="paragraph" w:styleId="3">
    <w:name w:val="heading 3"/>
    <w:basedOn w:val="a"/>
    <w:next w:val="a"/>
    <w:link w:val="30"/>
    <w:uiPriority w:val="99"/>
    <w:qFormat/>
    <w:rsid w:val="000A72B3"/>
    <w:pPr>
      <w:keepNext/>
      <w:jc w:val="center"/>
      <w:outlineLvl w:val="2"/>
    </w:pPr>
    <w:rPr>
      <w:b/>
      <w:bCs/>
    </w:rPr>
  </w:style>
  <w:style w:type="paragraph" w:styleId="7">
    <w:name w:val="heading 7"/>
    <w:basedOn w:val="a"/>
    <w:next w:val="a"/>
    <w:link w:val="70"/>
    <w:uiPriority w:val="99"/>
    <w:qFormat/>
    <w:rsid w:val="00BF528B"/>
    <w:pPr>
      <w:keepNext/>
      <w:keepLines/>
      <w:spacing w:before="200"/>
      <w:outlineLvl w:val="6"/>
    </w:pPr>
    <w:rPr>
      <w:rFonts w:ascii="Cambria" w:hAnsi="Cambria" w:cs="Cambria"/>
      <w:i/>
      <w:iCs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лавие 3 Знак"/>
    <w:link w:val="3"/>
    <w:uiPriority w:val="99"/>
    <w:semiHidden/>
    <w:locked/>
    <w:rsid w:val="003369B7"/>
    <w:rPr>
      <w:rFonts w:ascii="Cambria" w:hAnsi="Cambria" w:cs="Cambria"/>
      <w:b/>
      <w:bCs/>
      <w:sz w:val="26"/>
      <w:szCs w:val="26"/>
      <w:lang w:val="en-GB" w:eastAsia="en-US"/>
    </w:rPr>
  </w:style>
  <w:style w:type="character" w:customStyle="1" w:styleId="70">
    <w:name w:val="Заглавие 7 Знак"/>
    <w:link w:val="7"/>
    <w:uiPriority w:val="99"/>
    <w:semiHidden/>
    <w:locked/>
    <w:rsid w:val="00BF528B"/>
    <w:rPr>
      <w:rFonts w:ascii="Cambria" w:hAnsi="Cambria" w:cs="Cambria"/>
      <w:i/>
      <w:iCs/>
      <w:color w:val="404040"/>
      <w:sz w:val="24"/>
      <w:szCs w:val="24"/>
      <w:lang w:val="en-GB" w:eastAsia="en-US"/>
    </w:rPr>
  </w:style>
  <w:style w:type="paragraph" w:styleId="a3">
    <w:name w:val="footer"/>
    <w:basedOn w:val="a"/>
    <w:link w:val="a4"/>
    <w:uiPriority w:val="99"/>
    <w:rsid w:val="000A72B3"/>
    <w:pPr>
      <w:tabs>
        <w:tab w:val="center" w:pos="4153"/>
        <w:tab w:val="right" w:pos="8306"/>
      </w:tabs>
    </w:pPr>
  </w:style>
  <w:style w:type="character" w:customStyle="1" w:styleId="a4">
    <w:name w:val="Долен колонтитул Знак"/>
    <w:link w:val="a3"/>
    <w:uiPriority w:val="99"/>
    <w:semiHidden/>
    <w:locked/>
    <w:rsid w:val="003369B7"/>
    <w:rPr>
      <w:sz w:val="24"/>
      <w:szCs w:val="24"/>
      <w:lang w:val="en-GB" w:eastAsia="en-US"/>
    </w:rPr>
  </w:style>
  <w:style w:type="character" w:styleId="a5">
    <w:name w:val="page number"/>
    <w:basedOn w:val="a0"/>
    <w:uiPriority w:val="99"/>
    <w:rsid w:val="000A72B3"/>
  </w:style>
  <w:style w:type="paragraph" w:styleId="2">
    <w:name w:val="Body Text 2"/>
    <w:basedOn w:val="a"/>
    <w:link w:val="20"/>
    <w:uiPriority w:val="99"/>
    <w:rsid w:val="000A72B3"/>
    <w:pPr>
      <w:jc w:val="center"/>
    </w:pPr>
    <w:rPr>
      <w:b/>
      <w:bCs/>
      <w:lang w:val="bg-BG"/>
    </w:rPr>
  </w:style>
  <w:style w:type="character" w:customStyle="1" w:styleId="20">
    <w:name w:val="Основен текст 2 Знак"/>
    <w:link w:val="2"/>
    <w:uiPriority w:val="99"/>
    <w:semiHidden/>
    <w:locked/>
    <w:rsid w:val="003369B7"/>
    <w:rPr>
      <w:sz w:val="24"/>
      <w:szCs w:val="24"/>
      <w:lang w:val="en-GB" w:eastAsia="en-US"/>
    </w:rPr>
  </w:style>
  <w:style w:type="paragraph" w:customStyle="1" w:styleId="Style">
    <w:name w:val="Style"/>
    <w:uiPriority w:val="99"/>
    <w:rsid w:val="000A72B3"/>
    <w:pPr>
      <w:widowControl w:val="0"/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  <w:style w:type="paragraph" w:styleId="a6">
    <w:name w:val="Normal (Web)"/>
    <w:basedOn w:val="a"/>
    <w:uiPriority w:val="99"/>
    <w:rsid w:val="000A72B3"/>
    <w:pPr>
      <w:spacing w:before="100" w:beforeAutospacing="1" w:after="100" w:afterAutospacing="1"/>
    </w:pPr>
    <w:rPr>
      <w:lang w:val="bg-BG" w:eastAsia="bg-BG"/>
    </w:rPr>
  </w:style>
  <w:style w:type="paragraph" w:customStyle="1" w:styleId="style0">
    <w:name w:val="style0"/>
    <w:basedOn w:val="a"/>
    <w:uiPriority w:val="99"/>
    <w:rsid w:val="000A72B3"/>
    <w:pPr>
      <w:ind w:firstLine="1200"/>
      <w:jc w:val="both"/>
    </w:pPr>
    <w:rPr>
      <w:lang w:val="bg-BG" w:eastAsia="bg-BG"/>
    </w:rPr>
  </w:style>
  <w:style w:type="paragraph" w:customStyle="1" w:styleId="1">
    <w:name w:val="Без разредка1"/>
    <w:uiPriority w:val="99"/>
    <w:rsid w:val="008635BD"/>
    <w:rPr>
      <w:rFonts w:ascii="Calibri" w:hAnsi="Calibri" w:cs="Calibri"/>
      <w:sz w:val="22"/>
      <w:szCs w:val="22"/>
      <w:lang w:eastAsia="en-US"/>
    </w:rPr>
  </w:style>
  <w:style w:type="character" w:customStyle="1" w:styleId="10">
    <w:name w:val="Бледо акцентиран1"/>
    <w:uiPriority w:val="99"/>
    <w:rsid w:val="008635BD"/>
    <w:rPr>
      <w:i/>
      <w:iCs/>
      <w:color w:val="808080"/>
    </w:rPr>
  </w:style>
  <w:style w:type="paragraph" w:customStyle="1" w:styleId="CharCharCharCharCharChar">
    <w:name w:val="Знак Знак Знак Char Char Char Char Char Знак Char Знак"/>
    <w:basedOn w:val="a"/>
    <w:uiPriority w:val="99"/>
    <w:rsid w:val="00FB1148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styleId="a7">
    <w:name w:val="Subtitle"/>
    <w:basedOn w:val="a"/>
    <w:next w:val="a"/>
    <w:link w:val="a8"/>
    <w:uiPriority w:val="99"/>
    <w:qFormat/>
    <w:rsid w:val="00482B8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a8">
    <w:name w:val="Подзаглавие Знак"/>
    <w:link w:val="a7"/>
    <w:uiPriority w:val="99"/>
    <w:locked/>
    <w:rsid w:val="00482B8F"/>
    <w:rPr>
      <w:rFonts w:ascii="Cambria" w:hAnsi="Cambria" w:cs="Cambria"/>
      <w:sz w:val="24"/>
      <w:szCs w:val="24"/>
      <w:lang w:val="en-GB" w:eastAsia="en-US"/>
    </w:rPr>
  </w:style>
  <w:style w:type="paragraph" w:styleId="a9">
    <w:name w:val="Balloon Text"/>
    <w:basedOn w:val="a"/>
    <w:link w:val="aa"/>
    <w:uiPriority w:val="99"/>
    <w:semiHidden/>
    <w:rsid w:val="00202345"/>
    <w:rPr>
      <w:rFonts w:ascii="Tahoma" w:hAnsi="Tahoma" w:cs="Tahoma"/>
      <w:sz w:val="16"/>
      <w:szCs w:val="16"/>
    </w:rPr>
  </w:style>
  <w:style w:type="character" w:customStyle="1" w:styleId="aa">
    <w:name w:val="Изнесен текст Знак"/>
    <w:link w:val="a9"/>
    <w:uiPriority w:val="99"/>
    <w:locked/>
    <w:rsid w:val="00202345"/>
    <w:rPr>
      <w:rFonts w:ascii="Tahoma" w:hAnsi="Tahoma" w:cs="Tahoma"/>
      <w:sz w:val="16"/>
      <w:szCs w:val="16"/>
      <w:lang w:val="en-GB" w:eastAsia="en-US"/>
    </w:rPr>
  </w:style>
  <w:style w:type="character" w:customStyle="1" w:styleId="samedocreference1">
    <w:name w:val="samedocreference1"/>
    <w:uiPriority w:val="99"/>
    <w:rsid w:val="008D1066"/>
    <w:rPr>
      <w:color w:val="auto"/>
      <w:u w:val="single"/>
    </w:rPr>
  </w:style>
  <w:style w:type="paragraph" w:customStyle="1" w:styleId="Style1">
    <w:name w:val="Style1"/>
    <w:basedOn w:val="a"/>
    <w:uiPriority w:val="99"/>
    <w:rsid w:val="00BF528B"/>
    <w:pPr>
      <w:widowControl w:val="0"/>
      <w:autoSpaceDE w:val="0"/>
      <w:autoSpaceDN w:val="0"/>
      <w:adjustRightInd w:val="0"/>
    </w:pPr>
    <w:rPr>
      <w:rFonts w:ascii="Arial" w:hAnsi="Arial" w:cs="Arial"/>
      <w:lang w:val="bg-BG" w:eastAsia="bg-BG"/>
    </w:rPr>
  </w:style>
  <w:style w:type="character" w:customStyle="1" w:styleId="FontStyle25">
    <w:name w:val="Font Style25"/>
    <w:uiPriority w:val="99"/>
    <w:rsid w:val="00BF528B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10</Pages>
  <Words>4306</Words>
  <Characters>24547</Characters>
  <Application>Microsoft Office Word</Application>
  <DocSecurity>0</DocSecurity>
  <Lines>204</Lines>
  <Paragraphs>57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Н А Р Е Д Б А</vt:lpstr>
    </vt:vector>
  </TitlesOfParts>
  <Company>workgroup</Company>
  <LinksUpToDate>false</LinksUpToDate>
  <CharactersWithSpaces>28796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 А Р Е Д Б А</dc:title>
  <dc:subject/>
  <dc:creator>COMPUTER1</dc:creator>
  <cp:keywords/>
  <dc:description/>
  <cp:lastModifiedBy>Miro</cp:lastModifiedBy>
  <cp:revision>16</cp:revision>
  <cp:lastPrinted>2015-04-16T05:57:00Z</cp:lastPrinted>
  <dcterms:created xsi:type="dcterms:W3CDTF">2015-04-15T07:30:00Z</dcterms:created>
  <dcterms:modified xsi:type="dcterms:W3CDTF">2025-01-09T09:38:00Z</dcterms:modified>
</cp:coreProperties>
</file>